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38409" w14:textId="77777777" w:rsidR="00EB3C28" w:rsidRDefault="00414255" w:rsidP="00414255">
      <w:pPr>
        <w:pStyle w:val="a4"/>
        <w:jc w:val="center"/>
        <w:rPr>
          <w:rFonts w:ascii="Times New Roman" w:hAnsi="Times New Roman"/>
          <w:b/>
          <w:sz w:val="28"/>
        </w:rPr>
      </w:pPr>
      <w:r w:rsidRPr="009561FA">
        <w:rPr>
          <w:rFonts w:ascii="Times New Roman" w:hAnsi="Times New Roman"/>
          <w:b/>
          <w:sz w:val="28"/>
        </w:rPr>
        <w:t xml:space="preserve">Аннотация к рабочей программе по </w:t>
      </w:r>
      <w:r>
        <w:rPr>
          <w:rFonts w:ascii="Times New Roman" w:hAnsi="Times New Roman"/>
          <w:b/>
          <w:sz w:val="28"/>
        </w:rPr>
        <w:t>математике</w:t>
      </w:r>
      <w:r w:rsidR="00EB3C28">
        <w:rPr>
          <w:rFonts w:ascii="Times New Roman" w:hAnsi="Times New Roman"/>
          <w:b/>
          <w:sz w:val="28"/>
        </w:rPr>
        <w:t xml:space="preserve"> </w:t>
      </w:r>
    </w:p>
    <w:p w14:paraId="41AD0A90" w14:textId="77777777" w:rsidR="00414255" w:rsidRPr="009561FA" w:rsidRDefault="00EB3C28" w:rsidP="00414255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Pr="00EB3C28">
        <w:rPr>
          <w:rFonts w:ascii="Times New Roman" w:hAnsi="Times New Roman"/>
          <w:b/>
          <w:sz w:val="28"/>
        </w:rPr>
        <w:t>Н.</w:t>
      </w:r>
      <w:r>
        <w:rPr>
          <w:rFonts w:ascii="Times New Roman" w:hAnsi="Times New Roman"/>
          <w:b/>
          <w:sz w:val="28"/>
        </w:rPr>
        <w:t xml:space="preserve"> </w:t>
      </w:r>
      <w:r w:rsidRPr="00EB3C28">
        <w:rPr>
          <w:rFonts w:ascii="Times New Roman" w:hAnsi="Times New Roman"/>
          <w:b/>
          <w:sz w:val="28"/>
        </w:rPr>
        <w:t>Я.</w:t>
      </w:r>
      <w:r>
        <w:rPr>
          <w:rFonts w:ascii="Times New Roman" w:hAnsi="Times New Roman"/>
          <w:b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Виленкин</w:t>
      </w:r>
      <w:proofErr w:type="spellEnd"/>
      <w:r>
        <w:rPr>
          <w:rFonts w:ascii="Times New Roman" w:hAnsi="Times New Roman"/>
          <w:b/>
          <w:sz w:val="28"/>
        </w:rPr>
        <w:t xml:space="preserve"> – 5-6 классы</w:t>
      </w:r>
      <w:r w:rsidR="00402FD8">
        <w:rPr>
          <w:rFonts w:ascii="Times New Roman" w:hAnsi="Times New Roman"/>
          <w:b/>
          <w:sz w:val="28"/>
        </w:rPr>
        <w:t>)</w:t>
      </w:r>
      <w:r w:rsidR="00B74472">
        <w:rPr>
          <w:rFonts w:ascii="Times New Roman" w:hAnsi="Times New Roman"/>
          <w:b/>
          <w:sz w:val="28"/>
        </w:rPr>
        <w:t xml:space="preserve"> – ФГОС</w:t>
      </w:r>
    </w:p>
    <w:p w14:paraId="267B171F" w14:textId="77777777" w:rsidR="00A16D82" w:rsidRDefault="00A16D82"/>
    <w:p w14:paraId="5B32CDD0" w14:textId="77777777" w:rsidR="00414255" w:rsidRPr="00711A01" w:rsidRDefault="00414255" w:rsidP="00414255">
      <w:pPr>
        <w:ind w:firstLine="567"/>
        <w:jc w:val="both"/>
      </w:pPr>
      <w:r w:rsidRPr="00711A01">
        <w:t>Рабочая программа по математике составлена на основе:</w:t>
      </w:r>
    </w:p>
    <w:p w14:paraId="470E7E54" w14:textId="77777777" w:rsidR="00A16D82" w:rsidRPr="00A16D82" w:rsidRDefault="00A16D82" w:rsidP="00414255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  <w:lang w:eastAsia="en-US"/>
        </w:rPr>
      </w:pPr>
      <w:r w:rsidRPr="00A16D82">
        <w:rPr>
          <w:sz w:val="22"/>
          <w:szCs w:val="22"/>
          <w:lang w:eastAsia="en-US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</w:t>
      </w:r>
      <w:r w:rsidR="002C14A1">
        <w:rPr>
          <w:sz w:val="22"/>
          <w:szCs w:val="22"/>
          <w:lang w:eastAsia="en-US"/>
        </w:rPr>
        <w:t xml:space="preserve"> с внесенными изменениями</w:t>
      </w:r>
      <w:r w:rsidRPr="00A16D82">
        <w:rPr>
          <w:sz w:val="22"/>
          <w:szCs w:val="22"/>
          <w:lang w:eastAsia="en-US"/>
        </w:rPr>
        <w:t>;</w:t>
      </w:r>
    </w:p>
    <w:p w14:paraId="12112739" w14:textId="77777777" w:rsidR="00A16D82" w:rsidRPr="00D06E76" w:rsidRDefault="00A16D82" w:rsidP="00414255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  <w:lang w:eastAsia="en-US"/>
        </w:rPr>
      </w:pPr>
      <w:r w:rsidRPr="00D06E76">
        <w:rPr>
          <w:sz w:val="22"/>
          <w:szCs w:val="22"/>
          <w:lang w:eastAsia="en-US"/>
        </w:rPr>
        <w:t>Примерной программы по учебным предметам по математике. Математика.5-9 классы</w:t>
      </w:r>
      <w:r w:rsidRPr="00D06E76">
        <w:rPr>
          <w:rFonts w:ascii="Calibri" w:hAnsi="Calibri"/>
          <w:sz w:val="22"/>
          <w:szCs w:val="22"/>
          <w:lang w:eastAsia="en-US"/>
        </w:rPr>
        <w:t xml:space="preserve"> </w:t>
      </w:r>
      <w:r w:rsidRPr="00D06E76">
        <w:rPr>
          <w:sz w:val="22"/>
          <w:szCs w:val="22"/>
          <w:lang w:eastAsia="en-US"/>
        </w:rPr>
        <w:t>М.: Просвещение, 2</w:t>
      </w:r>
      <w:r w:rsidR="002C14A1" w:rsidRPr="00D06E76">
        <w:rPr>
          <w:sz w:val="22"/>
          <w:szCs w:val="22"/>
          <w:lang w:eastAsia="en-US"/>
        </w:rPr>
        <w:t>011</w:t>
      </w:r>
      <w:r w:rsidRPr="00D06E76">
        <w:rPr>
          <w:sz w:val="22"/>
          <w:szCs w:val="22"/>
          <w:lang w:eastAsia="en-US"/>
        </w:rPr>
        <w:t>,</w:t>
      </w:r>
    </w:p>
    <w:p w14:paraId="371A6CDB" w14:textId="77777777" w:rsidR="00A16D82" w:rsidRPr="00D06E76" w:rsidRDefault="00A16D82" w:rsidP="00414255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  <w:lang w:eastAsia="en-US"/>
        </w:rPr>
      </w:pPr>
      <w:r w:rsidRPr="00D06E76">
        <w:rPr>
          <w:sz w:val="22"/>
          <w:szCs w:val="22"/>
          <w:lang w:eastAsia="en-US"/>
        </w:rPr>
        <w:t xml:space="preserve">Программы  общеобразовательных учреждений. Математика 5-6 классы /Сост. Бурмистрова Т.А. </w:t>
      </w:r>
      <w:proofErr w:type="gramStart"/>
      <w:r w:rsidRPr="00D06E76">
        <w:rPr>
          <w:sz w:val="22"/>
          <w:szCs w:val="22"/>
          <w:lang w:eastAsia="en-US"/>
        </w:rPr>
        <w:t>–  М.</w:t>
      </w:r>
      <w:proofErr w:type="gramEnd"/>
      <w:r w:rsidRPr="00D06E76">
        <w:rPr>
          <w:sz w:val="22"/>
          <w:szCs w:val="22"/>
          <w:lang w:eastAsia="en-US"/>
        </w:rPr>
        <w:t>: Просвещение, 2011</w:t>
      </w:r>
      <w:r w:rsidR="00414255">
        <w:rPr>
          <w:sz w:val="22"/>
          <w:szCs w:val="22"/>
          <w:lang w:eastAsia="en-US"/>
        </w:rPr>
        <w:t>,</w:t>
      </w:r>
    </w:p>
    <w:p w14:paraId="0BCEDB6A" w14:textId="77777777" w:rsidR="00A16D82" w:rsidRDefault="00A16D82" w:rsidP="00414255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  <w:lang w:eastAsia="en-US"/>
        </w:rPr>
      </w:pPr>
      <w:r w:rsidRPr="00D06E76">
        <w:rPr>
          <w:sz w:val="22"/>
          <w:szCs w:val="22"/>
          <w:lang w:eastAsia="en-US"/>
        </w:rPr>
        <w:t xml:space="preserve">Примерной программы по математике для 5 класса по учебнику </w:t>
      </w:r>
      <w:proofErr w:type="spellStart"/>
      <w:r w:rsidRPr="00D06E76">
        <w:rPr>
          <w:sz w:val="22"/>
          <w:szCs w:val="22"/>
          <w:lang w:eastAsia="en-US"/>
        </w:rPr>
        <w:t>Н.Я.Виленкина</w:t>
      </w:r>
      <w:proofErr w:type="spellEnd"/>
      <w:r w:rsidRPr="00D06E76">
        <w:rPr>
          <w:sz w:val="22"/>
          <w:szCs w:val="22"/>
          <w:lang w:eastAsia="en-US"/>
        </w:rPr>
        <w:t xml:space="preserve">, </w:t>
      </w:r>
      <w:proofErr w:type="spellStart"/>
      <w:r w:rsidRPr="00D06E76">
        <w:rPr>
          <w:sz w:val="22"/>
          <w:szCs w:val="22"/>
          <w:lang w:eastAsia="en-US"/>
        </w:rPr>
        <w:t>В.И.Жохова</w:t>
      </w:r>
      <w:proofErr w:type="spellEnd"/>
      <w:r w:rsidRPr="00D06E76">
        <w:rPr>
          <w:sz w:val="22"/>
          <w:szCs w:val="22"/>
          <w:lang w:eastAsia="en-US"/>
        </w:rPr>
        <w:t xml:space="preserve"> и др. / </w:t>
      </w:r>
      <w:proofErr w:type="spellStart"/>
      <w:r w:rsidRPr="00D06E76">
        <w:rPr>
          <w:sz w:val="22"/>
          <w:szCs w:val="22"/>
          <w:lang w:eastAsia="en-US"/>
        </w:rPr>
        <w:t>В.И.Жохов</w:t>
      </w:r>
      <w:proofErr w:type="spellEnd"/>
      <w:r w:rsidRPr="00D06E76">
        <w:rPr>
          <w:sz w:val="22"/>
          <w:szCs w:val="22"/>
          <w:lang w:eastAsia="en-US"/>
        </w:rPr>
        <w:t>, М.: Мнемозина, 2010</w:t>
      </w:r>
      <w:r w:rsidR="00414255">
        <w:rPr>
          <w:sz w:val="22"/>
          <w:szCs w:val="22"/>
          <w:lang w:eastAsia="en-US"/>
        </w:rPr>
        <w:t>,</w:t>
      </w:r>
    </w:p>
    <w:p w14:paraId="19C41A6C" w14:textId="77777777" w:rsidR="00D06E76" w:rsidRPr="00D06E76" w:rsidRDefault="00D06E76" w:rsidP="00414255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sz w:val="22"/>
          <w:szCs w:val="22"/>
          <w:lang w:eastAsia="en-US"/>
        </w:rPr>
      </w:pPr>
      <w:r w:rsidRPr="00D06E76"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</w:t>
      </w:r>
      <w:r w:rsidR="00414255">
        <w:t>кол от 8 апреля 2015 г. № 1/15).</w:t>
      </w:r>
    </w:p>
    <w:p w14:paraId="13365B75" w14:textId="77777777" w:rsidR="00D06E76" w:rsidRPr="00966BCA" w:rsidRDefault="00D06E76" w:rsidP="00D06E76">
      <w:pPr>
        <w:ind w:firstLine="567"/>
        <w:jc w:val="both"/>
      </w:pPr>
      <w:r w:rsidRPr="009C6C9F">
        <w:rPr>
          <w:lang w:eastAsia="en-US"/>
        </w:rPr>
        <w:t>Рабочая программа</w:t>
      </w:r>
      <w:r>
        <w:rPr>
          <w:lang w:eastAsia="en-US"/>
        </w:rPr>
        <w:t xml:space="preserve"> ориентирована на применение </w:t>
      </w:r>
      <w:r w:rsidRPr="009C6C9F">
        <w:rPr>
          <w:lang w:eastAsia="en-US"/>
        </w:rPr>
        <w:t xml:space="preserve"> </w:t>
      </w:r>
      <w:proofErr w:type="spellStart"/>
      <w:r w:rsidRPr="009C6C9F">
        <w:rPr>
          <w:lang w:eastAsia="en-US"/>
        </w:rPr>
        <w:t>учебно</w:t>
      </w:r>
      <w:proofErr w:type="spellEnd"/>
      <w:r w:rsidRPr="009C6C9F">
        <w:rPr>
          <w:lang w:eastAsia="en-US"/>
        </w:rPr>
        <w:t xml:space="preserve"> - методического комплекта</w:t>
      </w:r>
      <w:r>
        <w:rPr>
          <w:lang w:eastAsia="en-US"/>
        </w:rPr>
        <w:t xml:space="preserve"> Н.Я. </w:t>
      </w:r>
      <w:proofErr w:type="spellStart"/>
      <w:r>
        <w:rPr>
          <w:lang w:eastAsia="en-US"/>
        </w:rPr>
        <w:t>Виленкина</w:t>
      </w:r>
      <w:proofErr w:type="spellEnd"/>
      <w:r>
        <w:rPr>
          <w:lang w:eastAsia="en-US"/>
        </w:rPr>
        <w:t xml:space="preserve">, учебники которого входят </w:t>
      </w:r>
      <w:r w:rsidRPr="00966BCA"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РФ от </w:t>
      </w:r>
      <w:r w:rsidR="00414255" w:rsidRPr="00085EE2">
        <w:t>31 марта 2014 г. № 253</w:t>
      </w:r>
      <w:r w:rsidR="00414255">
        <w:t xml:space="preserve"> </w:t>
      </w:r>
      <w:r w:rsidRPr="00966BCA">
        <w:t>с внесенными изменениями</w:t>
      </w:r>
      <w:r>
        <w:t>.</w:t>
      </w:r>
    </w:p>
    <w:p w14:paraId="275F5027" w14:textId="77777777" w:rsidR="00675BDF" w:rsidRPr="002214AF" w:rsidRDefault="00966A8F" w:rsidP="00414255">
      <w:pPr>
        <w:ind w:firstLine="567"/>
        <w:contextualSpacing/>
        <w:jc w:val="both"/>
      </w:pPr>
      <w:r>
        <w:rPr>
          <w:lang w:eastAsia="en-US"/>
        </w:rPr>
        <w:t xml:space="preserve">В основной школе изучение математики ведется в 5-6 классах. </w:t>
      </w:r>
      <w:r w:rsidR="00D06E76">
        <w:rPr>
          <w:lang w:eastAsia="en-US"/>
        </w:rPr>
        <w:t>В соответствии с учебным планом школы на изучение математики о</w:t>
      </w:r>
      <w:r>
        <w:rPr>
          <w:lang w:eastAsia="en-US"/>
        </w:rPr>
        <w:t xml:space="preserve">тводится не менее 340 ч. из расчета </w:t>
      </w:r>
      <w:r w:rsidR="00414255">
        <w:rPr>
          <w:lang w:eastAsia="en-US"/>
        </w:rPr>
        <w:t>5 часов в неделю с 5 по 6 класс (</w:t>
      </w:r>
      <w:r>
        <w:t>5 класс – 170 ч</w:t>
      </w:r>
      <w:r w:rsidR="00414255">
        <w:t xml:space="preserve">, </w:t>
      </w:r>
      <w:r>
        <w:t>6 класс – 170 ч</w:t>
      </w:r>
      <w:r w:rsidR="00414255">
        <w:t xml:space="preserve">, в т.ч. </w:t>
      </w:r>
      <w:r>
        <w:t>контрольные работы:</w:t>
      </w:r>
      <w:r w:rsidR="00414255">
        <w:t xml:space="preserve"> </w:t>
      </w:r>
      <w:r>
        <w:t>5 класс – 13</w:t>
      </w:r>
      <w:r w:rsidR="00414255">
        <w:t xml:space="preserve"> ч., </w:t>
      </w:r>
      <w:r>
        <w:t>6 класс – 7</w:t>
      </w:r>
      <w:r w:rsidR="00414255">
        <w:t xml:space="preserve"> ч.; </w:t>
      </w:r>
      <w:r w:rsidR="00675BDF">
        <w:t>проект:</w:t>
      </w:r>
      <w:r w:rsidR="00414255">
        <w:t xml:space="preserve"> </w:t>
      </w:r>
      <w:r w:rsidR="00675BDF">
        <w:t>5 класс – 1</w:t>
      </w:r>
      <w:r w:rsidR="00414255">
        <w:t xml:space="preserve"> ч, </w:t>
      </w:r>
      <w:r w:rsidR="00675BDF">
        <w:t xml:space="preserve">6 класс – 1 </w:t>
      </w:r>
      <w:r w:rsidR="00414255">
        <w:t>ч.).</w:t>
      </w:r>
    </w:p>
    <w:p w14:paraId="0E92A7EF" w14:textId="77777777" w:rsidR="00966A8F" w:rsidRPr="00A16D82" w:rsidRDefault="00966A8F" w:rsidP="008E375A">
      <w:pPr>
        <w:spacing w:after="200" w:line="276" w:lineRule="auto"/>
        <w:ind w:firstLine="567"/>
        <w:contextualSpacing/>
        <w:jc w:val="both"/>
        <w:rPr>
          <w:lang w:eastAsia="en-US"/>
        </w:rPr>
      </w:pPr>
    </w:p>
    <w:p w14:paraId="2B414568" w14:textId="77777777" w:rsidR="00A16D82" w:rsidRDefault="00331ED9" w:rsidP="00414255">
      <w:pPr>
        <w:tabs>
          <w:tab w:val="left" w:pos="2663"/>
        </w:tabs>
        <w:ind w:left="567"/>
        <w:jc w:val="both"/>
        <w:rPr>
          <w:b/>
          <w:sz w:val="28"/>
          <w:szCs w:val="28"/>
        </w:rPr>
      </w:pPr>
      <w:r>
        <w:tab/>
      </w:r>
      <w:r w:rsidR="00A16D82">
        <w:rPr>
          <w:b/>
          <w:sz w:val="28"/>
          <w:szCs w:val="28"/>
        </w:rPr>
        <w:t>Тематическое планирование</w:t>
      </w:r>
    </w:p>
    <w:p w14:paraId="0210687F" w14:textId="77777777" w:rsidR="00A16D82" w:rsidRPr="00720312" w:rsidRDefault="00013DE0" w:rsidP="00A16D82">
      <w:pPr>
        <w:rPr>
          <w:b/>
          <w:i/>
        </w:rPr>
      </w:pPr>
      <w:r w:rsidRPr="00720312">
        <w:rPr>
          <w:b/>
          <w:i/>
        </w:rPr>
        <w:t>5 класс</w:t>
      </w:r>
    </w:p>
    <w:tbl>
      <w:tblPr>
        <w:tblW w:w="8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830"/>
        <w:gridCol w:w="984"/>
      </w:tblGrid>
      <w:tr w:rsidR="00013DE0" w:rsidRPr="00805556" w14:paraId="6C10DCFC" w14:textId="77777777" w:rsidTr="00414255">
        <w:trPr>
          <w:jc w:val="center"/>
        </w:trPr>
        <w:tc>
          <w:tcPr>
            <w:tcW w:w="675" w:type="dxa"/>
            <w:vAlign w:val="center"/>
          </w:tcPr>
          <w:p w14:paraId="4A858F13" w14:textId="77777777" w:rsidR="00013DE0" w:rsidRPr="00805556" w:rsidRDefault="00013DE0" w:rsidP="00414255">
            <w:pPr>
              <w:jc w:val="center"/>
              <w:rPr>
                <w:b/>
              </w:rPr>
            </w:pPr>
            <w:r w:rsidRPr="00805556">
              <w:rPr>
                <w:b/>
              </w:rPr>
              <w:t>№ п/п</w:t>
            </w:r>
          </w:p>
        </w:tc>
        <w:tc>
          <w:tcPr>
            <w:tcW w:w="6830" w:type="dxa"/>
            <w:vAlign w:val="center"/>
          </w:tcPr>
          <w:p w14:paraId="00CEBBED" w14:textId="77777777" w:rsidR="00013DE0" w:rsidRPr="00805556" w:rsidRDefault="00013DE0" w:rsidP="00414255">
            <w:pPr>
              <w:jc w:val="center"/>
              <w:rPr>
                <w:b/>
              </w:rPr>
            </w:pPr>
            <w:r w:rsidRPr="00FF2BD9">
              <w:rPr>
                <w:b/>
                <w:bCs/>
              </w:rPr>
              <w:t>Наименование тем</w:t>
            </w:r>
            <w:r w:rsidR="00D92FD9">
              <w:rPr>
                <w:b/>
                <w:bCs/>
              </w:rPr>
              <w:t>ы</w:t>
            </w:r>
          </w:p>
        </w:tc>
        <w:tc>
          <w:tcPr>
            <w:tcW w:w="984" w:type="dxa"/>
            <w:vAlign w:val="center"/>
          </w:tcPr>
          <w:p w14:paraId="160C2C6C" w14:textId="77777777" w:rsidR="00013DE0" w:rsidRPr="00805556" w:rsidRDefault="00013DE0" w:rsidP="00414255">
            <w:pPr>
              <w:jc w:val="center"/>
              <w:rPr>
                <w:b/>
              </w:rPr>
            </w:pPr>
            <w:r w:rsidRPr="00805556">
              <w:rPr>
                <w:b/>
              </w:rPr>
              <w:t>Кол-во часов</w:t>
            </w:r>
          </w:p>
        </w:tc>
      </w:tr>
      <w:tr w:rsidR="00013DE0" w:rsidRPr="00805556" w14:paraId="2CADB7E9" w14:textId="77777777" w:rsidTr="00414255">
        <w:trPr>
          <w:jc w:val="center"/>
        </w:trPr>
        <w:tc>
          <w:tcPr>
            <w:tcW w:w="675" w:type="dxa"/>
          </w:tcPr>
          <w:p w14:paraId="5DFAAC43" w14:textId="77777777" w:rsidR="00013DE0" w:rsidRPr="00805556" w:rsidRDefault="00013DE0" w:rsidP="00331ED9">
            <w:pPr>
              <w:jc w:val="center"/>
            </w:pPr>
            <w:r w:rsidRPr="00805556">
              <w:t>1.</w:t>
            </w:r>
          </w:p>
        </w:tc>
        <w:tc>
          <w:tcPr>
            <w:tcW w:w="6830" w:type="dxa"/>
          </w:tcPr>
          <w:p w14:paraId="74AF808C" w14:textId="77777777" w:rsidR="00013DE0" w:rsidRPr="00805556" w:rsidRDefault="00013DE0" w:rsidP="002C14A1">
            <w:pPr>
              <w:jc w:val="both"/>
            </w:pPr>
            <w:r w:rsidRPr="00805556">
              <w:t>Натуральные числа и шкалы</w:t>
            </w:r>
          </w:p>
        </w:tc>
        <w:tc>
          <w:tcPr>
            <w:tcW w:w="984" w:type="dxa"/>
          </w:tcPr>
          <w:p w14:paraId="0BE35E84" w14:textId="77777777" w:rsidR="00013DE0" w:rsidRPr="00805556" w:rsidRDefault="00013DE0" w:rsidP="00D92FD9">
            <w:pPr>
              <w:jc w:val="center"/>
            </w:pPr>
            <w:r w:rsidRPr="00805556">
              <w:t>15</w:t>
            </w:r>
          </w:p>
        </w:tc>
      </w:tr>
      <w:tr w:rsidR="00013DE0" w:rsidRPr="00805556" w14:paraId="6F44BE33" w14:textId="77777777" w:rsidTr="00414255">
        <w:trPr>
          <w:jc w:val="center"/>
        </w:trPr>
        <w:tc>
          <w:tcPr>
            <w:tcW w:w="675" w:type="dxa"/>
          </w:tcPr>
          <w:p w14:paraId="1F7523D6" w14:textId="77777777" w:rsidR="00013DE0" w:rsidRPr="00805556" w:rsidRDefault="00013DE0" w:rsidP="00331ED9">
            <w:pPr>
              <w:jc w:val="center"/>
            </w:pPr>
            <w:r w:rsidRPr="00805556">
              <w:t>2.</w:t>
            </w:r>
          </w:p>
        </w:tc>
        <w:tc>
          <w:tcPr>
            <w:tcW w:w="6830" w:type="dxa"/>
          </w:tcPr>
          <w:p w14:paraId="6BEC9970" w14:textId="77777777" w:rsidR="00013DE0" w:rsidRPr="00805556" w:rsidRDefault="00013DE0" w:rsidP="002C14A1">
            <w:pPr>
              <w:jc w:val="both"/>
            </w:pPr>
            <w:r w:rsidRPr="00805556">
              <w:t>Сложение и вычитание натуральных чисел</w:t>
            </w:r>
          </w:p>
        </w:tc>
        <w:tc>
          <w:tcPr>
            <w:tcW w:w="984" w:type="dxa"/>
          </w:tcPr>
          <w:p w14:paraId="6EC74F93" w14:textId="77777777" w:rsidR="00013DE0" w:rsidRPr="00805556" w:rsidRDefault="00013DE0" w:rsidP="00D92FD9">
            <w:pPr>
              <w:jc w:val="center"/>
            </w:pPr>
            <w:r w:rsidRPr="00805556">
              <w:t>21</w:t>
            </w:r>
          </w:p>
        </w:tc>
      </w:tr>
      <w:tr w:rsidR="00013DE0" w:rsidRPr="00805556" w14:paraId="7720200B" w14:textId="77777777" w:rsidTr="00414255">
        <w:trPr>
          <w:jc w:val="center"/>
        </w:trPr>
        <w:tc>
          <w:tcPr>
            <w:tcW w:w="675" w:type="dxa"/>
          </w:tcPr>
          <w:p w14:paraId="3B4197D9" w14:textId="77777777" w:rsidR="00013DE0" w:rsidRPr="00805556" w:rsidRDefault="00013DE0" w:rsidP="00331ED9">
            <w:pPr>
              <w:jc w:val="center"/>
            </w:pPr>
            <w:r w:rsidRPr="00805556">
              <w:t>3.</w:t>
            </w:r>
          </w:p>
        </w:tc>
        <w:tc>
          <w:tcPr>
            <w:tcW w:w="6830" w:type="dxa"/>
          </w:tcPr>
          <w:p w14:paraId="5E6B3A45" w14:textId="77777777" w:rsidR="00013DE0" w:rsidRPr="00805556" w:rsidRDefault="00013DE0" w:rsidP="002C14A1">
            <w:pPr>
              <w:jc w:val="both"/>
            </w:pPr>
            <w:r w:rsidRPr="00805556">
              <w:t>Умножение и деление натуральных чисел</w:t>
            </w:r>
          </w:p>
        </w:tc>
        <w:tc>
          <w:tcPr>
            <w:tcW w:w="984" w:type="dxa"/>
          </w:tcPr>
          <w:p w14:paraId="52A74C1F" w14:textId="77777777" w:rsidR="00013DE0" w:rsidRPr="00805556" w:rsidRDefault="00013DE0" w:rsidP="00D92FD9">
            <w:pPr>
              <w:jc w:val="center"/>
            </w:pPr>
            <w:r>
              <w:t>26</w:t>
            </w:r>
          </w:p>
        </w:tc>
      </w:tr>
      <w:tr w:rsidR="00013DE0" w:rsidRPr="00805556" w14:paraId="62296B47" w14:textId="77777777" w:rsidTr="00414255">
        <w:trPr>
          <w:jc w:val="center"/>
        </w:trPr>
        <w:tc>
          <w:tcPr>
            <w:tcW w:w="675" w:type="dxa"/>
          </w:tcPr>
          <w:p w14:paraId="267A3D95" w14:textId="77777777" w:rsidR="00013DE0" w:rsidRPr="00805556" w:rsidRDefault="00013DE0" w:rsidP="00331ED9">
            <w:pPr>
              <w:jc w:val="center"/>
            </w:pPr>
            <w:r w:rsidRPr="00805556">
              <w:t>4.</w:t>
            </w:r>
          </w:p>
        </w:tc>
        <w:tc>
          <w:tcPr>
            <w:tcW w:w="6830" w:type="dxa"/>
          </w:tcPr>
          <w:p w14:paraId="3A995313" w14:textId="77777777" w:rsidR="00013DE0" w:rsidRPr="00805556" w:rsidRDefault="00013DE0" w:rsidP="002C14A1">
            <w:pPr>
              <w:jc w:val="both"/>
            </w:pPr>
            <w:r w:rsidRPr="00805556">
              <w:t>Площади и объемы</w:t>
            </w:r>
          </w:p>
        </w:tc>
        <w:tc>
          <w:tcPr>
            <w:tcW w:w="984" w:type="dxa"/>
          </w:tcPr>
          <w:p w14:paraId="2714C07E" w14:textId="77777777" w:rsidR="00013DE0" w:rsidRPr="00805556" w:rsidRDefault="00013DE0" w:rsidP="00D92FD9">
            <w:pPr>
              <w:jc w:val="center"/>
            </w:pPr>
            <w:r w:rsidRPr="00805556">
              <w:t>12</w:t>
            </w:r>
          </w:p>
        </w:tc>
      </w:tr>
      <w:tr w:rsidR="00013DE0" w:rsidRPr="00805556" w14:paraId="4A16FE95" w14:textId="77777777" w:rsidTr="00414255">
        <w:trPr>
          <w:jc w:val="center"/>
        </w:trPr>
        <w:tc>
          <w:tcPr>
            <w:tcW w:w="675" w:type="dxa"/>
          </w:tcPr>
          <w:p w14:paraId="6A0563E6" w14:textId="77777777" w:rsidR="00013DE0" w:rsidRPr="00805556" w:rsidRDefault="00013DE0" w:rsidP="00331ED9">
            <w:pPr>
              <w:jc w:val="center"/>
            </w:pPr>
            <w:r w:rsidRPr="00805556">
              <w:t>5.</w:t>
            </w:r>
          </w:p>
        </w:tc>
        <w:tc>
          <w:tcPr>
            <w:tcW w:w="6830" w:type="dxa"/>
          </w:tcPr>
          <w:p w14:paraId="6BD657FA" w14:textId="77777777" w:rsidR="00013DE0" w:rsidRPr="00805556" w:rsidRDefault="00013DE0" w:rsidP="002C14A1">
            <w:pPr>
              <w:jc w:val="both"/>
            </w:pPr>
            <w:r w:rsidRPr="00805556">
              <w:t>Обыкновенные дроби</w:t>
            </w:r>
          </w:p>
        </w:tc>
        <w:tc>
          <w:tcPr>
            <w:tcW w:w="984" w:type="dxa"/>
          </w:tcPr>
          <w:p w14:paraId="18FA0177" w14:textId="77777777" w:rsidR="00013DE0" w:rsidRPr="00805556" w:rsidRDefault="00013DE0" w:rsidP="00D92FD9">
            <w:pPr>
              <w:jc w:val="center"/>
            </w:pPr>
            <w:r>
              <w:t>24</w:t>
            </w:r>
          </w:p>
        </w:tc>
      </w:tr>
      <w:tr w:rsidR="00013DE0" w:rsidRPr="00805556" w14:paraId="752BD8D7" w14:textId="77777777" w:rsidTr="00414255">
        <w:trPr>
          <w:jc w:val="center"/>
        </w:trPr>
        <w:tc>
          <w:tcPr>
            <w:tcW w:w="675" w:type="dxa"/>
          </w:tcPr>
          <w:p w14:paraId="6F31777D" w14:textId="77777777" w:rsidR="00013DE0" w:rsidRPr="00805556" w:rsidRDefault="00013DE0" w:rsidP="00331ED9">
            <w:pPr>
              <w:jc w:val="center"/>
            </w:pPr>
            <w:r w:rsidRPr="00805556">
              <w:t>6.</w:t>
            </w:r>
          </w:p>
        </w:tc>
        <w:tc>
          <w:tcPr>
            <w:tcW w:w="6830" w:type="dxa"/>
          </w:tcPr>
          <w:p w14:paraId="57C1DCB0" w14:textId="77777777" w:rsidR="00013DE0" w:rsidRPr="00805556" w:rsidRDefault="00013DE0" w:rsidP="002C14A1">
            <w:pPr>
              <w:jc w:val="both"/>
            </w:pPr>
            <w:r w:rsidRPr="00805556">
              <w:t>Десятичные дроби. Сложение и вычитание десятичных дробей</w:t>
            </w:r>
          </w:p>
        </w:tc>
        <w:tc>
          <w:tcPr>
            <w:tcW w:w="984" w:type="dxa"/>
          </w:tcPr>
          <w:p w14:paraId="433C2387" w14:textId="77777777" w:rsidR="00013DE0" w:rsidRPr="00805556" w:rsidRDefault="00013DE0" w:rsidP="00D92FD9">
            <w:pPr>
              <w:jc w:val="center"/>
            </w:pPr>
            <w:r w:rsidRPr="00805556">
              <w:t>13</w:t>
            </w:r>
          </w:p>
        </w:tc>
      </w:tr>
      <w:tr w:rsidR="00013DE0" w:rsidRPr="00805556" w14:paraId="6E55A4EE" w14:textId="77777777" w:rsidTr="00414255">
        <w:trPr>
          <w:jc w:val="center"/>
        </w:trPr>
        <w:tc>
          <w:tcPr>
            <w:tcW w:w="675" w:type="dxa"/>
          </w:tcPr>
          <w:p w14:paraId="2E2AB867" w14:textId="77777777" w:rsidR="00013DE0" w:rsidRPr="00805556" w:rsidRDefault="00013DE0" w:rsidP="00331ED9">
            <w:pPr>
              <w:jc w:val="center"/>
            </w:pPr>
            <w:r w:rsidRPr="00805556">
              <w:t>7.</w:t>
            </w:r>
          </w:p>
        </w:tc>
        <w:tc>
          <w:tcPr>
            <w:tcW w:w="6830" w:type="dxa"/>
          </w:tcPr>
          <w:p w14:paraId="37F10A7B" w14:textId="77777777" w:rsidR="00013DE0" w:rsidRPr="00805556" w:rsidRDefault="00013DE0" w:rsidP="002C14A1">
            <w:pPr>
              <w:jc w:val="both"/>
            </w:pPr>
            <w:r w:rsidRPr="00805556">
              <w:t>Умножение и деление десятичных дробей</w:t>
            </w:r>
          </w:p>
        </w:tc>
        <w:tc>
          <w:tcPr>
            <w:tcW w:w="984" w:type="dxa"/>
          </w:tcPr>
          <w:p w14:paraId="352BD9F7" w14:textId="77777777" w:rsidR="00013DE0" w:rsidRPr="00805556" w:rsidRDefault="00013DE0" w:rsidP="00D92FD9">
            <w:pPr>
              <w:jc w:val="center"/>
            </w:pPr>
            <w:r>
              <w:t>24</w:t>
            </w:r>
          </w:p>
        </w:tc>
      </w:tr>
      <w:tr w:rsidR="00013DE0" w:rsidRPr="00805556" w14:paraId="440AB8E3" w14:textId="77777777" w:rsidTr="00414255">
        <w:trPr>
          <w:jc w:val="center"/>
        </w:trPr>
        <w:tc>
          <w:tcPr>
            <w:tcW w:w="675" w:type="dxa"/>
          </w:tcPr>
          <w:p w14:paraId="66A5343F" w14:textId="77777777" w:rsidR="00013DE0" w:rsidRPr="00805556" w:rsidRDefault="00013DE0" w:rsidP="00331ED9">
            <w:pPr>
              <w:jc w:val="center"/>
            </w:pPr>
            <w:r w:rsidRPr="00805556">
              <w:t>8.</w:t>
            </w:r>
          </w:p>
        </w:tc>
        <w:tc>
          <w:tcPr>
            <w:tcW w:w="6830" w:type="dxa"/>
          </w:tcPr>
          <w:p w14:paraId="6AD24367" w14:textId="77777777" w:rsidR="00013DE0" w:rsidRPr="00805556" w:rsidRDefault="00013DE0" w:rsidP="002C14A1">
            <w:pPr>
              <w:jc w:val="both"/>
            </w:pPr>
            <w:r w:rsidRPr="00805556">
              <w:t>Инструменты для вычислений и измерений</w:t>
            </w:r>
          </w:p>
        </w:tc>
        <w:tc>
          <w:tcPr>
            <w:tcW w:w="984" w:type="dxa"/>
          </w:tcPr>
          <w:p w14:paraId="1F70C38D" w14:textId="77777777" w:rsidR="00013DE0" w:rsidRPr="00805556" w:rsidRDefault="00013DE0" w:rsidP="00D92FD9">
            <w:pPr>
              <w:jc w:val="center"/>
            </w:pPr>
            <w:r w:rsidRPr="00805556">
              <w:t>17</w:t>
            </w:r>
          </w:p>
        </w:tc>
      </w:tr>
      <w:tr w:rsidR="00013DE0" w:rsidRPr="00805556" w14:paraId="1E9391C8" w14:textId="77777777" w:rsidTr="00414255">
        <w:trPr>
          <w:jc w:val="center"/>
        </w:trPr>
        <w:tc>
          <w:tcPr>
            <w:tcW w:w="675" w:type="dxa"/>
          </w:tcPr>
          <w:p w14:paraId="6A63ACF0" w14:textId="77777777" w:rsidR="00013DE0" w:rsidRPr="00805556" w:rsidRDefault="00013DE0" w:rsidP="00331ED9">
            <w:pPr>
              <w:jc w:val="center"/>
            </w:pPr>
            <w:r w:rsidRPr="00805556">
              <w:t>9.</w:t>
            </w:r>
          </w:p>
        </w:tc>
        <w:tc>
          <w:tcPr>
            <w:tcW w:w="6830" w:type="dxa"/>
          </w:tcPr>
          <w:p w14:paraId="0CEE502D" w14:textId="77777777" w:rsidR="00013DE0" w:rsidRPr="00D92FD9" w:rsidRDefault="00013DE0" w:rsidP="002C14A1">
            <w:pPr>
              <w:jc w:val="both"/>
            </w:pPr>
            <w:r w:rsidRPr="00D92FD9">
              <w:t>Повторение. Решение задач</w:t>
            </w:r>
          </w:p>
        </w:tc>
        <w:tc>
          <w:tcPr>
            <w:tcW w:w="984" w:type="dxa"/>
          </w:tcPr>
          <w:p w14:paraId="2D8691C9" w14:textId="77777777" w:rsidR="00013DE0" w:rsidRPr="00D92FD9" w:rsidRDefault="00966A8F" w:rsidP="00D92FD9">
            <w:pPr>
              <w:jc w:val="center"/>
            </w:pPr>
            <w:r>
              <w:t>18</w:t>
            </w:r>
          </w:p>
        </w:tc>
      </w:tr>
      <w:tr w:rsidR="00013DE0" w:rsidRPr="00805556" w14:paraId="57B8C46A" w14:textId="77777777" w:rsidTr="00414255">
        <w:trPr>
          <w:jc w:val="center"/>
        </w:trPr>
        <w:tc>
          <w:tcPr>
            <w:tcW w:w="675" w:type="dxa"/>
          </w:tcPr>
          <w:p w14:paraId="1E4C5D41" w14:textId="77777777" w:rsidR="00013DE0" w:rsidRPr="00805556" w:rsidRDefault="00013DE0" w:rsidP="002C14A1">
            <w:pPr>
              <w:jc w:val="both"/>
              <w:rPr>
                <w:b/>
              </w:rPr>
            </w:pPr>
          </w:p>
        </w:tc>
        <w:tc>
          <w:tcPr>
            <w:tcW w:w="6830" w:type="dxa"/>
          </w:tcPr>
          <w:p w14:paraId="72A257E8" w14:textId="77777777" w:rsidR="00013DE0" w:rsidRPr="00414255" w:rsidRDefault="00013DE0" w:rsidP="00414255">
            <w:pPr>
              <w:jc w:val="right"/>
              <w:rPr>
                <w:b/>
              </w:rPr>
            </w:pPr>
            <w:r w:rsidRPr="00414255">
              <w:rPr>
                <w:b/>
              </w:rPr>
              <w:t>Итого</w:t>
            </w:r>
            <w:r w:rsidR="00414255" w:rsidRPr="00414255">
              <w:rPr>
                <w:b/>
              </w:rPr>
              <w:t>:</w:t>
            </w:r>
          </w:p>
        </w:tc>
        <w:tc>
          <w:tcPr>
            <w:tcW w:w="984" w:type="dxa"/>
          </w:tcPr>
          <w:p w14:paraId="5913628E" w14:textId="77777777" w:rsidR="00013DE0" w:rsidRPr="00D92FD9" w:rsidRDefault="00013DE0" w:rsidP="00D92FD9">
            <w:pPr>
              <w:jc w:val="center"/>
            </w:pPr>
            <w:r w:rsidRPr="00D92FD9">
              <w:t>170</w:t>
            </w:r>
          </w:p>
        </w:tc>
      </w:tr>
    </w:tbl>
    <w:p w14:paraId="665406C0" w14:textId="77777777" w:rsidR="00013DE0" w:rsidRDefault="00013DE0" w:rsidP="00A16D82"/>
    <w:p w14:paraId="4093D156" w14:textId="77777777" w:rsidR="00013DE0" w:rsidRPr="00720312" w:rsidRDefault="00013DE0" w:rsidP="00A16D82">
      <w:pPr>
        <w:rPr>
          <w:b/>
          <w:i/>
        </w:rPr>
      </w:pPr>
      <w:r w:rsidRPr="00720312">
        <w:rPr>
          <w:b/>
          <w:i/>
        </w:rPr>
        <w:t>6 класс</w:t>
      </w: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7005"/>
        <w:gridCol w:w="1134"/>
      </w:tblGrid>
      <w:tr w:rsidR="00013DE0" w:rsidRPr="00AE4273" w14:paraId="6C395B67" w14:textId="77777777" w:rsidTr="00414255">
        <w:trPr>
          <w:trHeight w:val="634"/>
          <w:jc w:val="center"/>
        </w:trPr>
        <w:tc>
          <w:tcPr>
            <w:tcW w:w="640" w:type="dxa"/>
            <w:vAlign w:val="center"/>
          </w:tcPr>
          <w:p w14:paraId="01D2A511" w14:textId="77777777" w:rsidR="00013DE0" w:rsidRPr="00AE4273" w:rsidRDefault="00013DE0" w:rsidP="00414255">
            <w:pPr>
              <w:jc w:val="center"/>
              <w:rPr>
                <w:b/>
              </w:rPr>
            </w:pPr>
            <w:r w:rsidRPr="00AE4273">
              <w:rPr>
                <w:b/>
              </w:rPr>
              <w:t>№ п\п</w:t>
            </w:r>
          </w:p>
        </w:tc>
        <w:tc>
          <w:tcPr>
            <w:tcW w:w="7005" w:type="dxa"/>
            <w:vAlign w:val="center"/>
          </w:tcPr>
          <w:p w14:paraId="091321F8" w14:textId="77777777" w:rsidR="00013DE0" w:rsidRPr="00AE4273" w:rsidRDefault="00013DE0" w:rsidP="00414255">
            <w:pPr>
              <w:jc w:val="center"/>
              <w:rPr>
                <w:b/>
              </w:rPr>
            </w:pPr>
            <w:r w:rsidRPr="00AE4273">
              <w:rPr>
                <w:b/>
              </w:rPr>
              <w:t>Наименование темы</w:t>
            </w:r>
          </w:p>
        </w:tc>
        <w:tc>
          <w:tcPr>
            <w:tcW w:w="1134" w:type="dxa"/>
            <w:vAlign w:val="center"/>
          </w:tcPr>
          <w:p w14:paraId="3E0AE1B1" w14:textId="77777777" w:rsidR="00013DE0" w:rsidRPr="00AE4273" w:rsidRDefault="00013DE0" w:rsidP="00414255">
            <w:pPr>
              <w:jc w:val="center"/>
              <w:rPr>
                <w:b/>
              </w:rPr>
            </w:pPr>
            <w:r w:rsidRPr="00AE4273">
              <w:rPr>
                <w:b/>
              </w:rPr>
              <w:t>Кол</w:t>
            </w:r>
            <w:r w:rsidR="00D92FD9">
              <w:rPr>
                <w:b/>
              </w:rPr>
              <w:t>-во</w:t>
            </w:r>
          </w:p>
          <w:p w14:paraId="42810F6B" w14:textId="77777777" w:rsidR="00013DE0" w:rsidRPr="00AE4273" w:rsidRDefault="00013DE0" w:rsidP="00414255">
            <w:pPr>
              <w:jc w:val="center"/>
              <w:rPr>
                <w:b/>
              </w:rPr>
            </w:pPr>
            <w:r w:rsidRPr="00AE4273">
              <w:rPr>
                <w:b/>
              </w:rPr>
              <w:t>часов</w:t>
            </w:r>
          </w:p>
        </w:tc>
      </w:tr>
      <w:tr w:rsidR="00013DE0" w:rsidRPr="00AE4273" w14:paraId="02AF25FC" w14:textId="77777777" w:rsidTr="00414255">
        <w:trPr>
          <w:trHeight w:val="250"/>
          <w:jc w:val="center"/>
        </w:trPr>
        <w:tc>
          <w:tcPr>
            <w:tcW w:w="640" w:type="dxa"/>
          </w:tcPr>
          <w:p w14:paraId="6F746EF5" w14:textId="77777777" w:rsidR="00013DE0" w:rsidRPr="00AE4273" w:rsidRDefault="00013DE0" w:rsidP="002C14A1">
            <w:pPr>
              <w:jc w:val="center"/>
            </w:pPr>
            <w:r w:rsidRPr="00AE4273">
              <w:t>1</w:t>
            </w:r>
          </w:p>
        </w:tc>
        <w:tc>
          <w:tcPr>
            <w:tcW w:w="7005" w:type="dxa"/>
          </w:tcPr>
          <w:p w14:paraId="60D1A69C" w14:textId="77777777" w:rsidR="00013DE0" w:rsidRPr="00CA3159" w:rsidRDefault="00013DE0" w:rsidP="002C14A1">
            <w:pPr>
              <w:rPr>
                <w:color w:val="000000"/>
              </w:rPr>
            </w:pPr>
            <w:r w:rsidRPr="00CA3159">
              <w:rPr>
                <w:color w:val="000000"/>
              </w:rPr>
              <w:t>Делимость чисел</w:t>
            </w:r>
          </w:p>
        </w:tc>
        <w:tc>
          <w:tcPr>
            <w:tcW w:w="1134" w:type="dxa"/>
          </w:tcPr>
          <w:p w14:paraId="65F1A761" w14:textId="77777777" w:rsidR="00013DE0" w:rsidRPr="00CA3159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013DE0" w:rsidRPr="00AE4273" w14:paraId="3247B02F" w14:textId="77777777" w:rsidTr="00414255">
        <w:trPr>
          <w:trHeight w:val="250"/>
          <w:jc w:val="center"/>
        </w:trPr>
        <w:tc>
          <w:tcPr>
            <w:tcW w:w="640" w:type="dxa"/>
          </w:tcPr>
          <w:p w14:paraId="1450DDAF" w14:textId="77777777" w:rsidR="00013DE0" w:rsidRPr="00AE4273" w:rsidRDefault="00013DE0" w:rsidP="002C14A1">
            <w:pPr>
              <w:jc w:val="center"/>
            </w:pPr>
            <w:r w:rsidRPr="00AE4273">
              <w:t>2</w:t>
            </w:r>
          </w:p>
        </w:tc>
        <w:tc>
          <w:tcPr>
            <w:tcW w:w="7005" w:type="dxa"/>
          </w:tcPr>
          <w:p w14:paraId="7D5551B3" w14:textId="77777777" w:rsidR="00013DE0" w:rsidRPr="00CA3159" w:rsidRDefault="00013DE0" w:rsidP="002C14A1">
            <w:pPr>
              <w:rPr>
                <w:color w:val="000000"/>
              </w:rPr>
            </w:pPr>
            <w:r w:rsidRPr="00CA3159">
              <w:rPr>
                <w:color w:val="000000"/>
              </w:rPr>
              <w:t>Сложение и вычитание дробей с разными знаменателями</w:t>
            </w:r>
          </w:p>
        </w:tc>
        <w:tc>
          <w:tcPr>
            <w:tcW w:w="1134" w:type="dxa"/>
          </w:tcPr>
          <w:p w14:paraId="4D2C29AD" w14:textId="77777777" w:rsidR="00013DE0" w:rsidRPr="00CA3159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013DE0" w:rsidRPr="00AE4273" w14:paraId="5E9DDA87" w14:textId="77777777" w:rsidTr="00414255">
        <w:trPr>
          <w:trHeight w:val="250"/>
          <w:jc w:val="center"/>
        </w:trPr>
        <w:tc>
          <w:tcPr>
            <w:tcW w:w="640" w:type="dxa"/>
          </w:tcPr>
          <w:p w14:paraId="033EC8DB" w14:textId="77777777" w:rsidR="00013DE0" w:rsidRPr="00AE4273" w:rsidRDefault="00013DE0" w:rsidP="002C14A1">
            <w:pPr>
              <w:jc w:val="center"/>
            </w:pPr>
            <w:r w:rsidRPr="00AE4273">
              <w:t>3</w:t>
            </w:r>
          </w:p>
        </w:tc>
        <w:tc>
          <w:tcPr>
            <w:tcW w:w="7005" w:type="dxa"/>
          </w:tcPr>
          <w:p w14:paraId="1AAC1B81" w14:textId="77777777" w:rsidR="00013DE0" w:rsidRPr="00CA3159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>Умножение и деление обыкновенных дробей</w:t>
            </w:r>
          </w:p>
        </w:tc>
        <w:tc>
          <w:tcPr>
            <w:tcW w:w="1134" w:type="dxa"/>
          </w:tcPr>
          <w:p w14:paraId="57A7E234" w14:textId="77777777" w:rsidR="00013DE0" w:rsidRPr="00CA3159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013DE0" w:rsidRPr="00AE4273" w14:paraId="2ED26044" w14:textId="77777777" w:rsidTr="00414255">
        <w:trPr>
          <w:trHeight w:val="233"/>
          <w:jc w:val="center"/>
        </w:trPr>
        <w:tc>
          <w:tcPr>
            <w:tcW w:w="640" w:type="dxa"/>
          </w:tcPr>
          <w:p w14:paraId="68D54DA0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4</w:t>
            </w:r>
          </w:p>
        </w:tc>
        <w:tc>
          <w:tcPr>
            <w:tcW w:w="7005" w:type="dxa"/>
          </w:tcPr>
          <w:p w14:paraId="5A0FD222" w14:textId="77777777" w:rsidR="00013DE0" w:rsidRPr="00AE4273" w:rsidRDefault="00013DE0" w:rsidP="002C14A1">
            <w:pPr>
              <w:rPr>
                <w:color w:val="000000"/>
              </w:rPr>
            </w:pPr>
            <w:r>
              <w:rPr>
                <w:color w:val="000000"/>
              </w:rPr>
              <w:t>Отношения и п</w:t>
            </w:r>
            <w:r w:rsidRPr="00AE4273">
              <w:rPr>
                <w:color w:val="000000"/>
              </w:rPr>
              <w:t>ропорции</w:t>
            </w:r>
          </w:p>
        </w:tc>
        <w:tc>
          <w:tcPr>
            <w:tcW w:w="1134" w:type="dxa"/>
          </w:tcPr>
          <w:p w14:paraId="2BFD487B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013DE0" w:rsidRPr="00AE4273" w14:paraId="4AD18706" w14:textId="77777777" w:rsidTr="00414255">
        <w:trPr>
          <w:trHeight w:val="233"/>
          <w:jc w:val="center"/>
        </w:trPr>
        <w:tc>
          <w:tcPr>
            <w:tcW w:w="640" w:type="dxa"/>
          </w:tcPr>
          <w:p w14:paraId="57C3D26A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  <w:tc>
          <w:tcPr>
            <w:tcW w:w="7005" w:type="dxa"/>
          </w:tcPr>
          <w:p w14:paraId="0E6C11D0" w14:textId="77777777" w:rsidR="00013DE0" w:rsidRPr="00AE4273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Положительные и отрицательные числа</w:t>
            </w:r>
          </w:p>
        </w:tc>
        <w:tc>
          <w:tcPr>
            <w:tcW w:w="1134" w:type="dxa"/>
          </w:tcPr>
          <w:p w14:paraId="62F42237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13DE0" w:rsidRPr="00AE4273" w14:paraId="212BCE92" w14:textId="77777777" w:rsidTr="00414255">
        <w:trPr>
          <w:trHeight w:val="163"/>
          <w:jc w:val="center"/>
        </w:trPr>
        <w:tc>
          <w:tcPr>
            <w:tcW w:w="640" w:type="dxa"/>
          </w:tcPr>
          <w:p w14:paraId="6335D25C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7</w:t>
            </w:r>
          </w:p>
        </w:tc>
        <w:tc>
          <w:tcPr>
            <w:tcW w:w="7005" w:type="dxa"/>
          </w:tcPr>
          <w:p w14:paraId="22D403D1" w14:textId="77777777" w:rsidR="00013DE0" w:rsidRPr="00CA3159" w:rsidRDefault="00013DE0" w:rsidP="002C14A1">
            <w:pPr>
              <w:rPr>
                <w:color w:val="000000"/>
              </w:rPr>
            </w:pPr>
            <w:r w:rsidRPr="00CA3159">
              <w:rPr>
                <w:color w:val="000000"/>
              </w:rPr>
              <w:t>Сложение и вычитание положительных и отрицательных чисел</w:t>
            </w:r>
          </w:p>
        </w:tc>
        <w:tc>
          <w:tcPr>
            <w:tcW w:w="1134" w:type="dxa"/>
          </w:tcPr>
          <w:p w14:paraId="3AA32E16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013DE0" w:rsidRPr="00AE4273" w14:paraId="22809248" w14:textId="77777777" w:rsidTr="00414255">
        <w:trPr>
          <w:trHeight w:val="233"/>
          <w:jc w:val="center"/>
        </w:trPr>
        <w:tc>
          <w:tcPr>
            <w:tcW w:w="640" w:type="dxa"/>
          </w:tcPr>
          <w:p w14:paraId="28A082F1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lastRenderedPageBreak/>
              <w:t>8</w:t>
            </w:r>
          </w:p>
        </w:tc>
        <w:tc>
          <w:tcPr>
            <w:tcW w:w="7005" w:type="dxa"/>
          </w:tcPr>
          <w:p w14:paraId="30CC3177" w14:textId="77777777" w:rsidR="00013DE0" w:rsidRPr="00CA3159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 xml:space="preserve">Умножение и деление </w:t>
            </w:r>
            <w:r w:rsidRPr="00CA3159">
              <w:rPr>
                <w:color w:val="000000"/>
              </w:rPr>
              <w:t>положительных и отрицательных чисел</w:t>
            </w:r>
          </w:p>
        </w:tc>
        <w:tc>
          <w:tcPr>
            <w:tcW w:w="1134" w:type="dxa"/>
          </w:tcPr>
          <w:p w14:paraId="24927ADF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</w:tr>
      <w:tr w:rsidR="00013DE0" w:rsidRPr="00AE4273" w14:paraId="2BEDDB2B" w14:textId="77777777" w:rsidTr="00414255">
        <w:trPr>
          <w:trHeight w:val="233"/>
          <w:jc w:val="center"/>
        </w:trPr>
        <w:tc>
          <w:tcPr>
            <w:tcW w:w="640" w:type="dxa"/>
          </w:tcPr>
          <w:p w14:paraId="3978A2C2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9</w:t>
            </w:r>
          </w:p>
        </w:tc>
        <w:tc>
          <w:tcPr>
            <w:tcW w:w="7005" w:type="dxa"/>
          </w:tcPr>
          <w:p w14:paraId="6408B4B5" w14:textId="77777777" w:rsidR="00013DE0" w:rsidRPr="00CA3159" w:rsidRDefault="00013DE0" w:rsidP="002C14A1">
            <w:pPr>
              <w:rPr>
                <w:color w:val="000000"/>
              </w:rPr>
            </w:pPr>
            <w:r w:rsidRPr="00CA3159">
              <w:rPr>
                <w:color w:val="000000"/>
              </w:rPr>
              <w:t>Решение уравнений</w:t>
            </w:r>
          </w:p>
        </w:tc>
        <w:tc>
          <w:tcPr>
            <w:tcW w:w="1134" w:type="dxa"/>
          </w:tcPr>
          <w:p w14:paraId="3D09617D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</w:p>
        </w:tc>
      </w:tr>
      <w:tr w:rsidR="00013DE0" w:rsidRPr="00AE4273" w14:paraId="29D8D1DC" w14:textId="77777777" w:rsidTr="00414255">
        <w:trPr>
          <w:trHeight w:val="233"/>
          <w:jc w:val="center"/>
        </w:trPr>
        <w:tc>
          <w:tcPr>
            <w:tcW w:w="640" w:type="dxa"/>
          </w:tcPr>
          <w:p w14:paraId="5EFDC388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10</w:t>
            </w:r>
          </w:p>
        </w:tc>
        <w:tc>
          <w:tcPr>
            <w:tcW w:w="7005" w:type="dxa"/>
          </w:tcPr>
          <w:p w14:paraId="48431A1D" w14:textId="77777777" w:rsidR="00013DE0" w:rsidRPr="00AE4273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>Координаты на плоскости</w:t>
            </w:r>
          </w:p>
        </w:tc>
        <w:tc>
          <w:tcPr>
            <w:tcW w:w="1134" w:type="dxa"/>
          </w:tcPr>
          <w:p w14:paraId="514D9EFB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013DE0" w:rsidRPr="00AE4273" w14:paraId="6370D09D" w14:textId="77777777" w:rsidTr="00414255">
        <w:trPr>
          <w:trHeight w:val="233"/>
          <w:jc w:val="center"/>
        </w:trPr>
        <w:tc>
          <w:tcPr>
            <w:tcW w:w="640" w:type="dxa"/>
          </w:tcPr>
          <w:p w14:paraId="7DF7B41E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11</w:t>
            </w:r>
          </w:p>
        </w:tc>
        <w:tc>
          <w:tcPr>
            <w:tcW w:w="7005" w:type="dxa"/>
          </w:tcPr>
          <w:p w14:paraId="22C5E2E1" w14:textId="77777777" w:rsidR="00013DE0" w:rsidRPr="00AE4273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>Элементы статистики, комбинаторики и теории вероятностей.</w:t>
            </w:r>
          </w:p>
        </w:tc>
        <w:tc>
          <w:tcPr>
            <w:tcW w:w="1134" w:type="dxa"/>
          </w:tcPr>
          <w:p w14:paraId="1C9D8E82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6</w:t>
            </w:r>
          </w:p>
        </w:tc>
      </w:tr>
      <w:tr w:rsidR="00013DE0" w:rsidRPr="00AE4273" w14:paraId="1CEF1566" w14:textId="77777777" w:rsidTr="00414255">
        <w:trPr>
          <w:trHeight w:val="233"/>
          <w:jc w:val="center"/>
        </w:trPr>
        <w:tc>
          <w:tcPr>
            <w:tcW w:w="640" w:type="dxa"/>
          </w:tcPr>
          <w:p w14:paraId="7A000A7F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12</w:t>
            </w:r>
          </w:p>
        </w:tc>
        <w:tc>
          <w:tcPr>
            <w:tcW w:w="7005" w:type="dxa"/>
          </w:tcPr>
          <w:p w14:paraId="6E9FA6D1" w14:textId="77777777" w:rsidR="00013DE0" w:rsidRPr="00AE4273" w:rsidRDefault="00013DE0" w:rsidP="002C14A1">
            <w:pPr>
              <w:rPr>
                <w:color w:val="000000"/>
              </w:rPr>
            </w:pPr>
            <w:r w:rsidRPr="00AE4273">
              <w:rPr>
                <w:color w:val="000000"/>
              </w:rPr>
              <w:t>Повторение</w:t>
            </w:r>
          </w:p>
        </w:tc>
        <w:tc>
          <w:tcPr>
            <w:tcW w:w="1134" w:type="dxa"/>
          </w:tcPr>
          <w:p w14:paraId="7DCF835A" w14:textId="77777777" w:rsidR="00013DE0" w:rsidRPr="00AE4273" w:rsidRDefault="00013DE0" w:rsidP="002C14A1">
            <w:pPr>
              <w:jc w:val="center"/>
              <w:rPr>
                <w:color w:val="000000"/>
              </w:rPr>
            </w:pPr>
            <w:r w:rsidRPr="00AE4273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</w:p>
        </w:tc>
      </w:tr>
      <w:tr w:rsidR="00013DE0" w:rsidRPr="00414255" w14:paraId="78223B0D" w14:textId="77777777" w:rsidTr="00414255">
        <w:trPr>
          <w:trHeight w:val="233"/>
          <w:jc w:val="center"/>
        </w:trPr>
        <w:tc>
          <w:tcPr>
            <w:tcW w:w="640" w:type="dxa"/>
          </w:tcPr>
          <w:p w14:paraId="1B14ADB8" w14:textId="77777777" w:rsidR="00013DE0" w:rsidRPr="00414255" w:rsidRDefault="00013DE0" w:rsidP="00414255">
            <w:pPr>
              <w:jc w:val="right"/>
              <w:rPr>
                <w:b/>
              </w:rPr>
            </w:pPr>
          </w:p>
        </w:tc>
        <w:tc>
          <w:tcPr>
            <w:tcW w:w="7005" w:type="dxa"/>
          </w:tcPr>
          <w:p w14:paraId="03592026" w14:textId="77777777" w:rsidR="00013DE0" w:rsidRPr="00414255" w:rsidRDefault="00013DE0" w:rsidP="00414255">
            <w:pPr>
              <w:jc w:val="right"/>
              <w:rPr>
                <w:b/>
              </w:rPr>
            </w:pPr>
            <w:r w:rsidRPr="00414255">
              <w:rPr>
                <w:b/>
              </w:rPr>
              <w:t>Итого</w:t>
            </w:r>
            <w:r w:rsidR="00414255">
              <w:rPr>
                <w:b/>
              </w:rPr>
              <w:t>:</w:t>
            </w:r>
            <w:r w:rsidRPr="00414255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14:paraId="0D32FD0B" w14:textId="77777777" w:rsidR="00013DE0" w:rsidRPr="00414255" w:rsidRDefault="00013DE0" w:rsidP="00414255">
            <w:pPr>
              <w:jc w:val="center"/>
              <w:rPr>
                <w:b/>
              </w:rPr>
            </w:pPr>
            <w:r w:rsidRPr="00414255">
              <w:rPr>
                <w:b/>
              </w:rPr>
              <w:t>170</w:t>
            </w:r>
          </w:p>
        </w:tc>
      </w:tr>
    </w:tbl>
    <w:p w14:paraId="54405A6E" w14:textId="77777777" w:rsidR="00013DE0" w:rsidRDefault="00013DE0" w:rsidP="00A16D82"/>
    <w:p w14:paraId="43DA1FC7" w14:textId="77777777" w:rsidR="00EB3C28" w:rsidRDefault="00EB3C28" w:rsidP="00A16D82"/>
    <w:p w14:paraId="17C2A2F1" w14:textId="77777777" w:rsidR="000415CE" w:rsidRDefault="000415CE" w:rsidP="000415CE">
      <w:pPr>
        <w:jc w:val="center"/>
        <w:rPr>
          <w:b/>
          <w:sz w:val="28"/>
        </w:rPr>
      </w:pPr>
      <w:r w:rsidRPr="009561FA">
        <w:rPr>
          <w:b/>
          <w:sz w:val="28"/>
        </w:rPr>
        <w:t xml:space="preserve">Аннотация к рабочей программе по </w:t>
      </w:r>
      <w:r>
        <w:rPr>
          <w:b/>
          <w:sz w:val="28"/>
        </w:rPr>
        <w:t>геометрии</w:t>
      </w:r>
    </w:p>
    <w:p w14:paraId="20F1C1E2" w14:textId="77777777" w:rsidR="000415CE" w:rsidRPr="009561FA" w:rsidRDefault="000415CE" w:rsidP="000415CE">
      <w:pPr>
        <w:pStyle w:val="a4"/>
        <w:jc w:val="center"/>
        <w:rPr>
          <w:rFonts w:ascii="Times New Roman" w:hAnsi="Times New Roman"/>
          <w:b/>
          <w:sz w:val="28"/>
        </w:rPr>
      </w:pPr>
      <w:r w:rsidRPr="00041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(Л. С.</w:t>
      </w:r>
      <w:r w:rsidRPr="000415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415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Атанасян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8"/>
        </w:rPr>
        <w:t>– 7-9 классы) – ФГОС</w:t>
      </w:r>
    </w:p>
    <w:p w14:paraId="75A7C423" w14:textId="77777777" w:rsidR="000415CE" w:rsidRDefault="000415CE" w:rsidP="001775F5">
      <w:pPr>
        <w:ind w:firstLine="567"/>
        <w:jc w:val="both"/>
      </w:pPr>
    </w:p>
    <w:p w14:paraId="401C583E" w14:textId="77777777" w:rsidR="000415CE" w:rsidRDefault="000415CE" w:rsidP="000415CE">
      <w:pPr>
        <w:ind w:firstLine="567"/>
        <w:jc w:val="both"/>
      </w:pPr>
      <w:r>
        <w:t>Р</w:t>
      </w:r>
      <w:r w:rsidRPr="009C6C9F">
        <w:t xml:space="preserve">абочая программа </w:t>
      </w:r>
      <w:r>
        <w:t>составлена на основе:</w:t>
      </w:r>
    </w:p>
    <w:p w14:paraId="1A722129" w14:textId="77777777" w:rsidR="000415CE" w:rsidRDefault="000415CE" w:rsidP="000415CE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lang w:eastAsia="en-US"/>
        </w:rPr>
      </w:pPr>
      <w:r w:rsidRPr="009C6C9F">
        <w:rPr>
          <w:lang w:eastAsia="en-US"/>
        </w:rPr>
        <w:t>Федерального государственного образовательного стандарта основного общего образования. Приказ № 1897 от 17 декабря 2010</w:t>
      </w:r>
      <w:r w:rsidR="00B33D9B">
        <w:rPr>
          <w:lang w:eastAsia="en-US"/>
        </w:rPr>
        <w:t xml:space="preserve"> </w:t>
      </w:r>
      <w:r w:rsidRPr="009C6C9F">
        <w:rPr>
          <w:lang w:eastAsia="en-US"/>
        </w:rPr>
        <w:t>г</w:t>
      </w:r>
      <w:r w:rsidR="00B33D9B">
        <w:rPr>
          <w:lang w:eastAsia="en-US"/>
        </w:rPr>
        <w:t>.</w:t>
      </w:r>
      <w:r w:rsidRPr="00E02295">
        <w:rPr>
          <w:lang w:eastAsia="en-US"/>
        </w:rPr>
        <w:t xml:space="preserve"> с внесенными изменениями</w:t>
      </w:r>
      <w:r>
        <w:rPr>
          <w:lang w:eastAsia="en-US"/>
        </w:rPr>
        <w:t>;</w:t>
      </w:r>
    </w:p>
    <w:p w14:paraId="276EE52F" w14:textId="77777777" w:rsidR="000415CE" w:rsidRDefault="000415CE" w:rsidP="000415CE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lang w:eastAsia="en-US"/>
        </w:rPr>
      </w:pPr>
      <w:r w:rsidRPr="009C6C9F">
        <w:rPr>
          <w:lang w:eastAsia="en-US"/>
        </w:rPr>
        <w:t xml:space="preserve">Геометрия 7 -9кл. Сост. Т.А. Бурмистрова М: Просвещение.2011 г., авторской программы и УМК  </w:t>
      </w:r>
      <w:r w:rsidRPr="000415CE">
        <w:rPr>
          <w:lang w:eastAsia="en-US"/>
        </w:rPr>
        <w:t>Л. С. Атанасяна, В. Ф. </w:t>
      </w:r>
      <w:proofErr w:type="spellStart"/>
      <w:r w:rsidRPr="000415CE">
        <w:rPr>
          <w:lang w:eastAsia="en-US"/>
        </w:rPr>
        <w:t>Бутузова</w:t>
      </w:r>
      <w:proofErr w:type="spellEnd"/>
      <w:r w:rsidRPr="000415CE">
        <w:rPr>
          <w:lang w:eastAsia="en-US"/>
        </w:rPr>
        <w:t>, С. Б. Кадомцева и др.;</w:t>
      </w:r>
    </w:p>
    <w:p w14:paraId="645AF3E5" w14:textId="77777777" w:rsidR="000415CE" w:rsidRPr="000415CE" w:rsidRDefault="000415CE" w:rsidP="000415CE">
      <w:pPr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lang w:eastAsia="en-US"/>
        </w:rPr>
      </w:pPr>
      <w:r w:rsidRPr="003332FF">
        <w:rPr>
          <w:lang w:eastAsia="en-US"/>
        </w:rPr>
        <w:t>Примерной основной</w:t>
      </w:r>
      <w:r w:rsidRPr="00C865D6">
        <w:rPr>
          <w:lang w:eastAsia="en-US"/>
        </w:rPr>
        <w:t xml:space="preserve">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  <w:r>
        <w:rPr>
          <w:lang w:eastAsia="en-US"/>
        </w:rPr>
        <w:t>.</w:t>
      </w:r>
    </w:p>
    <w:p w14:paraId="104B7E66" w14:textId="77777777" w:rsidR="000415CE" w:rsidRPr="009E5645" w:rsidRDefault="000415CE" w:rsidP="000415CE">
      <w:pPr>
        <w:pStyle w:val="a4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5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ориентирована на применение  учебно-методического комплекта Л.С. Атанасяна, учебники которого входят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</w:t>
      </w:r>
      <w:r w:rsidRPr="009E5645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и науки РФ от </w:t>
      </w:r>
      <w:r w:rsidRPr="00085EE2">
        <w:rPr>
          <w:rFonts w:ascii="Times New Roman" w:hAnsi="Times New Roman"/>
          <w:sz w:val="24"/>
          <w:szCs w:val="24"/>
        </w:rPr>
        <w:t>31 марта 2014 г. № 253</w:t>
      </w:r>
      <w:r>
        <w:t xml:space="preserve"> </w:t>
      </w:r>
      <w:r w:rsidRPr="009E5645">
        <w:rPr>
          <w:rFonts w:ascii="Times New Roman" w:hAnsi="Times New Roman" w:cs="Times New Roman"/>
          <w:sz w:val="24"/>
          <w:szCs w:val="24"/>
        </w:rPr>
        <w:t>с внесенными изменениями</w:t>
      </w:r>
      <w:r w:rsidRPr="009E5645">
        <w:rPr>
          <w:sz w:val="24"/>
          <w:szCs w:val="24"/>
        </w:rPr>
        <w:t>.</w:t>
      </w:r>
    </w:p>
    <w:p w14:paraId="3B3CB93D" w14:textId="77777777" w:rsidR="000415CE" w:rsidRPr="002214AF" w:rsidRDefault="000415CE" w:rsidP="000415CE">
      <w:pPr>
        <w:ind w:firstLine="567"/>
        <w:contextualSpacing/>
        <w:jc w:val="both"/>
      </w:pPr>
      <w:r>
        <w:rPr>
          <w:lang w:eastAsia="en-US"/>
        </w:rPr>
        <w:t>В основной школе геометрия  изучается в 7-9 классах. В соответствии с учебным планом школы отводится не менее 204 ч. из расчета 2 часа в неделю с 7 по 9 класс (</w:t>
      </w:r>
      <w:r>
        <w:t xml:space="preserve">7 класс – 68 ч, 8 класс – 68 ч, 9 класс – 68 ч, в т.ч контрольные работы: 7 класс – 5, 8 класс – 6, </w:t>
      </w:r>
      <w:r>
        <w:br/>
        <w:t>9 класс – 5, проект – 1).</w:t>
      </w:r>
    </w:p>
    <w:p w14:paraId="239B3D1E" w14:textId="77777777" w:rsidR="000415CE" w:rsidRDefault="000415CE" w:rsidP="001775F5">
      <w:pPr>
        <w:ind w:firstLine="567"/>
        <w:jc w:val="both"/>
      </w:pPr>
    </w:p>
    <w:p w14:paraId="15846737" w14:textId="77777777" w:rsidR="00E839FD" w:rsidRDefault="00E839FD" w:rsidP="00E839FD">
      <w:pPr>
        <w:jc w:val="center"/>
        <w:rPr>
          <w:b/>
          <w:sz w:val="28"/>
          <w:szCs w:val="28"/>
        </w:rPr>
      </w:pPr>
      <w:r w:rsidRPr="006619BE">
        <w:rPr>
          <w:b/>
          <w:sz w:val="28"/>
          <w:szCs w:val="28"/>
        </w:rPr>
        <w:t>Тематическое планирование</w:t>
      </w:r>
    </w:p>
    <w:p w14:paraId="13786F1E" w14:textId="77777777" w:rsidR="00E839FD" w:rsidRPr="00E839FD" w:rsidRDefault="00E839FD" w:rsidP="00E839FD">
      <w:pPr>
        <w:rPr>
          <w:b/>
          <w:i/>
        </w:rPr>
      </w:pPr>
      <w:r w:rsidRPr="00E839FD">
        <w:rPr>
          <w:b/>
          <w:i/>
        </w:rPr>
        <w:t>7 класс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1701"/>
      </w:tblGrid>
      <w:tr w:rsidR="00E839FD" w:rsidRPr="00811C71" w14:paraId="265C581A" w14:textId="77777777" w:rsidTr="000C19BD">
        <w:trPr>
          <w:trHeight w:val="278"/>
        </w:trPr>
        <w:tc>
          <w:tcPr>
            <w:tcW w:w="850" w:type="dxa"/>
            <w:vAlign w:val="center"/>
          </w:tcPr>
          <w:p w14:paraId="0E4B85FA" w14:textId="77777777" w:rsidR="00E839FD" w:rsidRPr="00811C71" w:rsidRDefault="00E839FD" w:rsidP="000C19BD">
            <w:pPr>
              <w:jc w:val="center"/>
              <w:rPr>
                <w:b/>
              </w:rPr>
            </w:pPr>
            <w:r w:rsidRPr="00811C71">
              <w:rPr>
                <w:b/>
              </w:rPr>
              <w:t>№ п/п</w:t>
            </w:r>
          </w:p>
        </w:tc>
        <w:tc>
          <w:tcPr>
            <w:tcW w:w="6237" w:type="dxa"/>
            <w:vAlign w:val="center"/>
          </w:tcPr>
          <w:p w14:paraId="025F8484" w14:textId="77777777" w:rsidR="00E839FD" w:rsidRPr="00811C71" w:rsidRDefault="00E839FD" w:rsidP="000C19BD">
            <w:pPr>
              <w:jc w:val="center"/>
              <w:rPr>
                <w:b/>
              </w:rPr>
            </w:pPr>
            <w:r w:rsidRPr="00811C7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701" w:type="dxa"/>
            <w:vAlign w:val="center"/>
          </w:tcPr>
          <w:p w14:paraId="256B7460" w14:textId="77777777" w:rsidR="00E839FD" w:rsidRPr="00811C71" w:rsidRDefault="00E839FD" w:rsidP="000C19BD">
            <w:pPr>
              <w:jc w:val="center"/>
              <w:rPr>
                <w:b/>
              </w:rPr>
            </w:pPr>
            <w:r w:rsidRPr="00811C71">
              <w:rPr>
                <w:b/>
              </w:rPr>
              <w:t>Кол-во часов</w:t>
            </w:r>
          </w:p>
        </w:tc>
      </w:tr>
      <w:tr w:rsidR="00E839FD" w:rsidRPr="00811C71" w14:paraId="314C53EB" w14:textId="77777777" w:rsidTr="00E839FD">
        <w:tc>
          <w:tcPr>
            <w:tcW w:w="850" w:type="dxa"/>
          </w:tcPr>
          <w:p w14:paraId="3FACA407" w14:textId="77777777" w:rsidR="00E839FD" w:rsidRPr="00811C71" w:rsidRDefault="00E839FD" w:rsidP="00E839FD">
            <w:pPr>
              <w:jc w:val="center"/>
            </w:pPr>
            <w:r w:rsidRPr="00811C71">
              <w:t>1.</w:t>
            </w:r>
          </w:p>
        </w:tc>
        <w:tc>
          <w:tcPr>
            <w:tcW w:w="6237" w:type="dxa"/>
          </w:tcPr>
          <w:p w14:paraId="5D1D7E6D" w14:textId="77777777" w:rsidR="00E839FD" w:rsidRPr="00811C71" w:rsidRDefault="00E839FD" w:rsidP="00E839FD">
            <w:pPr>
              <w:jc w:val="both"/>
            </w:pPr>
            <w:r w:rsidRPr="00811C71">
              <w:t>Начальные геометрические сведения</w:t>
            </w:r>
          </w:p>
        </w:tc>
        <w:tc>
          <w:tcPr>
            <w:tcW w:w="1701" w:type="dxa"/>
          </w:tcPr>
          <w:p w14:paraId="4F880C4A" w14:textId="77777777" w:rsidR="00E839FD" w:rsidRPr="00811C71" w:rsidRDefault="00E839FD" w:rsidP="00E839FD">
            <w:pPr>
              <w:jc w:val="center"/>
            </w:pPr>
            <w:r w:rsidRPr="00811C71">
              <w:t>11</w:t>
            </w:r>
          </w:p>
        </w:tc>
      </w:tr>
      <w:tr w:rsidR="00E839FD" w:rsidRPr="00811C71" w14:paraId="5A6E2428" w14:textId="77777777" w:rsidTr="00E839FD">
        <w:tc>
          <w:tcPr>
            <w:tcW w:w="850" w:type="dxa"/>
          </w:tcPr>
          <w:p w14:paraId="583C1A76" w14:textId="77777777" w:rsidR="00E839FD" w:rsidRPr="00811C71" w:rsidRDefault="00E839FD" w:rsidP="00E839FD">
            <w:pPr>
              <w:jc w:val="center"/>
            </w:pPr>
            <w:r>
              <w:t>2.</w:t>
            </w:r>
          </w:p>
        </w:tc>
        <w:tc>
          <w:tcPr>
            <w:tcW w:w="6237" w:type="dxa"/>
          </w:tcPr>
          <w:p w14:paraId="14D014A2" w14:textId="77777777" w:rsidR="00E839FD" w:rsidRPr="00811C71" w:rsidRDefault="00E839FD" w:rsidP="00E839FD">
            <w:pPr>
              <w:jc w:val="both"/>
            </w:pPr>
            <w:r>
              <w:t>Треугольники</w:t>
            </w:r>
          </w:p>
        </w:tc>
        <w:tc>
          <w:tcPr>
            <w:tcW w:w="1701" w:type="dxa"/>
          </w:tcPr>
          <w:p w14:paraId="0DB456AF" w14:textId="77777777" w:rsidR="00E839FD" w:rsidRPr="00811C71" w:rsidRDefault="00E839FD" w:rsidP="00E839FD">
            <w:pPr>
              <w:jc w:val="center"/>
            </w:pPr>
            <w:r>
              <w:t>17</w:t>
            </w:r>
          </w:p>
        </w:tc>
      </w:tr>
      <w:tr w:rsidR="00E839FD" w:rsidRPr="00811C71" w14:paraId="05EA495E" w14:textId="77777777" w:rsidTr="00E839FD">
        <w:tc>
          <w:tcPr>
            <w:tcW w:w="850" w:type="dxa"/>
          </w:tcPr>
          <w:p w14:paraId="4E6DEF4B" w14:textId="77777777" w:rsidR="00E839FD" w:rsidRPr="00811C71" w:rsidRDefault="00E839FD" w:rsidP="00E839FD">
            <w:pPr>
              <w:jc w:val="center"/>
            </w:pPr>
            <w:r>
              <w:t>3.</w:t>
            </w:r>
          </w:p>
        </w:tc>
        <w:tc>
          <w:tcPr>
            <w:tcW w:w="6237" w:type="dxa"/>
          </w:tcPr>
          <w:p w14:paraId="6A81E523" w14:textId="77777777" w:rsidR="00E839FD" w:rsidRPr="00811C71" w:rsidRDefault="00E839FD" w:rsidP="00E839FD">
            <w:pPr>
              <w:jc w:val="both"/>
            </w:pPr>
            <w:r>
              <w:t>Параллельные прямые</w:t>
            </w:r>
          </w:p>
        </w:tc>
        <w:tc>
          <w:tcPr>
            <w:tcW w:w="1701" w:type="dxa"/>
          </w:tcPr>
          <w:p w14:paraId="14406834" w14:textId="77777777" w:rsidR="00E839FD" w:rsidRPr="00811C71" w:rsidRDefault="00E839FD" w:rsidP="00E839FD">
            <w:pPr>
              <w:jc w:val="center"/>
            </w:pPr>
            <w:r>
              <w:t>13</w:t>
            </w:r>
          </w:p>
        </w:tc>
      </w:tr>
      <w:tr w:rsidR="00E839FD" w:rsidRPr="00811C71" w14:paraId="0AC93A35" w14:textId="77777777" w:rsidTr="00E839FD">
        <w:tc>
          <w:tcPr>
            <w:tcW w:w="850" w:type="dxa"/>
          </w:tcPr>
          <w:p w14:paraId="080D50A7" w14:textId="77777777" w:rsidR="00E839FD" w:rsidRPr="00811C71" w:rsidRDefault="00E839FD" w:rsidP="00E839FD">
            <w:pPr>
              <w:jc w:val="center"/>
            </w:pPr>
            <w:r>
              <w:t>4</w:t>
            </w:r>
            <w:r w:rsidRPr="00811C71">
              <w:t>.</w:t>
            </w:r>
          </w:p>
        </w:tc>
        <w:tc>
          <w:tcPr>
            <w:tcW w:w="6237" w:type="dxa"/>
          </w:tcPr>
          <w:p w14:paraId="01DBBE4F" w14:textId="77777777" w:rsidR="00E839FD" w:rsidRPr="00811C71" w:rsidRDefault="00E839FD" w:rsidP="00E839FD">
            <w:pPr>
              <w:jc w:val="both"/>
            </w:pPr>
            <w:r>
              <w:t>Соотношения между сторонами и углами треугольника</w:t>
            </w:r>
          </w:p>
        </w:tc>
        <w:tc>
          <w:tcPr>
            <w:tcW w:w="1701" w:type="dxa"/>
          </w:tcPr>
          <w:p w14:paraId="6620938B" w14:textId="77777777" w:rsidR="00E839FD" w:rsidRPr="00811C71" w:rsidRDefault="00E839FD" w:rsidP="00E839FD">
            <w:pPr>
              <w:jc w:val="center"/>
            </w:pPr>
            <w:r>
              <w:t>19</w:t>
            </w:r>
          </w:p>
        </w:tc>
      </w:tr>
      <w:tr w:rsidR="00E839FD" w:rsidRPr="00811C71" w14:paraId="6D766BB4" w14:textId="77777777" w:rsidTr="00E839FD">
        <w:tc>
          <w:tcPr>
            <w:tcW w:w="850" w:type="dxa"/>
          </w:tcPr>
          <w:p w14:paraId="64CAAD49" w14:textId="77777777" w:rsidR="00E839FD" w:rsidRPr="00811C71" w:rsidRDefault="00E839FD" w:rsidP="00E839FD">
            <w:pPr>
              <w:jc w:val="center"/>
            </w:pPr>
            <w:r>
              <w:t>5</w:t>
            </w:r>
            <w:r w:rsidRPr="00811C71">
              <w:t>.</w:t>
            </w:r>
          </w:p>
        </w:tc>
        <w:tc>
          <w:tcPr>
            <w:tcW w:w="6237" w:type="dxa"/>
          </w:tcPr>
          <w:p w14:paraId="4E66C5E6" w14:textId="77777777" w:rsidR="00E839FD" w:rsidRPr="00811C71" w:rsidRDefault="00E839FD" w:rsidP="00E839FD">
            <w:pPr>
              <w:jc w:val="both"/>
            </w:pPr>
            <w:r>
              <w:t>Повторение</w:t>
            </w:r>
          </w:p>
        </w:tc>
        <w:tc>
          <w:tcPr>
            <w:tcW w:w="1701" w:type="dxa"/>
          </w:tcPr>
          <w:p w14:paraId="57C2F679" w14:textId="77777777" w:rsidR="00E839FD" w:rsidRPr="00811C71" w:rsidRDefault="00E839FD" w:rsidP="00E839FD">
            <w:pPr>
              <w:jc w:val="center"/>
            </w:pPr>
            <w:r>
              <w:t>8</w:t>
            </w:r>
          </w:p>
        </w:tc>
      </w:tr>
      <w:tr w:rsidR="00E839FD" w:rsidRPr="00811C71" w14:paraId="7A070D31" w14:textId="77777777" w:rsidTr="00E839FD">
        <w:tc>
          <w:tcPr>
            <w:tcW w:w="850" w:type="dxa"/>
          </w:tcPr>
          <w:p w14:paraId="730EB9DF" w14:textId="77777777" w:rsidR="00E839FD" w:rsidRPr="00811C71" w:rsidRDefault="00E839FD" w:rsidP="00E839FD">
            <w:pPr>
              <w:jc w:val="both"/>
              <w:rPr>
                <w:b/>
              </w:rPr>
            </w:pPr>
          </w:p>
        </w:tc>
        <w:tc>
          <w:tcPr>
            <w:tcW w:w="6237" w:type="dxa"/>
          </w:tcPr>
          <w:p w14:paraId="16FD85FE" w14:textId="77777777" w:rsidR="00E839FD" w:rsidRPr="00811C71" w:rsidRDefault="00E839FD" w:rsidP="00E839FD">
            <w:pPr>
              <w:jc w:val="right"/>
            </w:pPr>
            <w:r w:rsidRPr="001B006E">
              <w:rPr>
                <w:rFonts w:cs="Aharoni"/>
                <w:b/>
              </w:rPr>
              <w:t>ИТОГО:</w:t>
            </w:r>
          </w:p>
        </w:tc>
        <w:tc>
          <w:tcPr>
            <w:tcW w:w="1701" w:type="dxa"/>
          </w:tcPr>
          <w:p w14:paraId="170A1CFE" w14:textId="77777777" w:rsidR="00E839FD" w:rsidRPr="00E839FD" w:rsidRDefault="00E839FD" w:rsidP="00E839FD">
            <w:pPr>
              <w:jc w:val="center"/>
              <w:rPr>
                <w:b/>
              </w:rPr>
            </w:pPr>
            <w:r w:rsidRPr="00E839FD">
              <w:rPr>
                <w:b/>
              </w:rPr>
              <w:t>68</w:t>
            </w:r>
          </w:p>
        </w:tc>
      </w:tr>
    </w:tbl>
    <w:p w14:paraId="7B921798" w14:textId="77777777" w:rsidR="00E839FD" w:rsidRDefault="00E839FD" w:rsidP="00E839FD">
      <w:pPr>
        <w:rPr>
          <w:b/>
          <w:i/>
        </w:rPr>
      </w:pPr>
    </w:p>
    <w:p w14:paraId="2EA019BB" w14:textId="77777777" w:rsidR="00E839FD" w:rsidRPr="00E839FD" w:rsidRDefault="00E839FD" w:rsidP="00E839FD">
      <w:pPr>
        <w:rPr>
          <w:b/>
          <w:i/>
        </w:rPr>
      </w:pPr>
      <w:r w:rsidRPr="00E839FD">
        <w:rPr>
          <w:b/>
          <w:i/>
        </w:rPr>
        <w:t>8 класс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6237"/>
        <w:gridCol w:w="1701"/>
      </w:tblGrid>
      <w:tr w:rsidR="00E839FD" w:rsidRPr="00B10802" w14:paraId="44D49658" w14:textId="77777777" w:rsidTr="000C19BD">
        <w:trPr>
          <w:trHeight w:val="714"/>
        </w:trPr>
        <w:tc>
          <w:tcPr>
            <w:tcW w:w="850" w:type="dxa"/>
            <w:vAlign w:val="center"/>
          </w:tcPr>
          <w:p w14:paraId="4F07E9FB" w14:textId="77777777" w:rsidR="00E839FD" w:rsidRPr="002A15C6" w:rsidRDefault="000C19BD" w:rsidP="000C19BD">
            <w:pPr>
              <w:ind w:left="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6237" w:type="dxa"/>
            <w:vAlign w:val="center"/>
          </w:tcPr>
          <w:p w14:paraId="7DA83439" w14:textId="77777777" w:rsidR="00E839FD" w:rsidRPr="002A15C6" w:rsidRDefault="00E839FD" w:rsidP="000C19BD">
            <w:pPr>
              <w:jc w:val="center"/>
              <w:rPr>
                <w:b/>
                <w:bCs/>
              </w:rPr>
            </w:pPr>
            <w:r w:rsidRPr="002A15C6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701" w:type="dxa"/>
            <w:vAlign w:val="center"/>
          </w:tcPr>
          <w:p w14:paraId="38E85A14" w14:textId="77777777" w:rsidR="00E839FD" w:rsidRPr="002A15C6" w:rsidRDefault="00E839FD" w:rsidP="000C19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</w:t>
            </w:r>
            <w:r w:rsidRPr="002A15C6">
              <w:rPr>
                <w:b/>
                <w:bCs/>
              </w:rPr>
              <w:t>часов</w:t>
            </w:r>
          </w:p>
        </w:tc>
      </w:tr>
      <w:tr w:rsidR="000C19BD" w:rsidRPr="00B10802" w14:paraId="30EFEE17" w14:textId="77777777" w:rsidTr="000C19BD">
        <w:trPr>
          <w:trHeight w:val="20"/>
        </w:trPr>
        <w:tc>
          <w:tcPr>
            <w:tcW w:w="850" w:type="dxa"/>
          </w:tcPr>
          <w:p w14:paraId="2A988915" w14:textId="77777777" w:rsidR="000C19BD" w:rsidRPr="00811C71" w:rsidRDefault="000C19BD" w:rsidP="009471C7">
            <w:pPr>
              <w:jc w:val="center"/>
            </w:pPr>
            <w:r w:rsidRPr="00811C71">
              <w:t>1.</w:t>
            </w:r>
          </w:p>
        </w:tc>
        <w:tc>
          <w:tcPr>
            <w:tcW w:w="6237" w:type="dxa"/>
            <w:vAlign w:val="center"/>
          </w:tcPr>
          <w:p w14:paraId="38CFBFAC" w14:textId="77777777" w:rsidR="000C19BD" w:rsidRPr="002A15C6" w:rsidRDefault="000C19BD" w:rsidP="00E839FD">
            <w:r w:rsidRPr="002A15C6">
              <w:t>Повторение</w:t>
            </w:r>
          </w:p>
        </w:tc>
        <w:tc>
          <w:tcPr>
            <w:tcW w:w="1701" w:type="dxa"/>
            <w:vAlign w:val="center"/>
          </w:tcPr>
          <w:p w14:paraId="14F9098C" w14:textId="77777777" w:rsidR="000C19BD" w:rsidRPr="002A15C6" w:rsidRDefault="000C19BD" w:rsidP="00E839FD">
            <w:pPr>
              <w:jc w:val="center"/>
            </w:pPr>
            <w:r w:rsidRPr="002A15C6">
              <w:t>2</w:t>
            </w:r>
          </w:p>
        </w:tc>
      </w:tr>
      <w:tr w:rsidR="000C19BD" w:rsidRPr="00B10802" w14:paraId="74E98E06" w14:textId="77777777" w:rsidTr="000C19BD">
        <w:trPr>
          <w:trHeight w:val="20"/>
        </w:trPr>
        <w:tc>
          <w:tcPr>
            <w:tcW w:w="850" w:type="dxa"/>
          </w:tcPr>
          <w:p w14:paraId="7F8DC4F7" w14:textId="77777777" w:rsidR="000C19BD" w:rsidRPr="00811C71" w:rsidRDefault="000C19BD" w:rsidP="009471C7">
            <w:pPr>
              <w:jc w:val="center"/>
            </w:pPr>
            <w:r>
              <w:t>2.</w:t>
            </w:r>
          </w:p>
        </w:tc>
        <w:tc>
          <w:tcPr>
            <w:tcW w:w="6237" w:type="dxa"/>
            <w:vAlign w:val="center"/>
          </w:tcPr>
          <w:p w14:paraId="7CCA250C" w14:textId="77777777" w:rsidR="000C19BD" w:rsidRPr="002A15C6" w:rsidRDefault="000C19BD" w:rsidP="00E839FD">
            <w:r w:rsidRPr="002A15C6">
              <w:t>Четырехугольники</w:t>
            </w:r>
          </w:p>
        </w:tc>
        <w:tc>
          <w:tcPr>
            <w:tcW w:w="1701" w:type="dxa"/>
          </w:tcPr>
          <w:p w14:paraId="71FC3E29" w14:textId="77777777" w:rsidR="000C19BD" w:rsidRPr="002A15C6" w:rsidRDefault="000C19BD" w:rsidP="00E839FD">
            <w:pPr>
              <w:jc w:val="center"/>
            </w:pPr>
            <w:r w:rsidRPr="002A15C6">
              <w:t>13</w:t>
            </w:r>
          </w:p>
        </w:tc>
      </w:tr>
      <w:tr w:rsidR="000C19BD" w:rsidRPr="00B10802" w14:paraId="445C5C08" w14:textId="77777777" w:rsidTr="000C19BD">
        <w:trPr>
          <w:trHeight w:val="20"/>
        </w:trPr>
        <w:tc>
          <w:tcPr>
            <w:tcW w:w="850" w:type="dxa"/>
          </w:tcPr>
          <w:p w14:paraId="3EFA6202" w14:textId="77777777" w:rsidR="000C19BD" w:rsidRPr="00811C71" w:rsidRDefault="000C19BD" w:rsidP="009471C7">
            <w:pPr>
              <w:jc w:val="center"/>
            </w:pPr>
            <w:r>
              <w:t>3.</w:t>
            </w:r>
          </w:p>
        </w:tc>
        <w:tc>
          <w:tcPr>
            <w:tcW w:w="6237" w:type="dxa"/>
            <w:vAlign w:val="center"/>
          </w:tcPr>
          <w:p w14:paraId="268EBADF" w14:textId="77777777" w:rsidR="000C19BD" w:rsidRPr="002A15C6" w:rsidRDefault="000C19BD" w:rsidP="00E839FD">
            <w:r w:rsidRPr="002A15C6">
              <w:t>Площадь</w:t>
            </w:r>
          </w:p>
        </w:tc>
        <w:tc>
          <w:tcPr>
            <w:tcW w:w="1701" w:type="dxa"/>
          </w:tcPr>
          <w:p w14:paraId="4CA3D62D" w14:textId="77777777" w:rsidR="000C19BD" w:rsidRPr="002A15C6" w:rsidRDefault="000C19BD" w:rsidP="00E839FD">
            <w:pPr>
              <w:jc w:val="center"/>
            </w:pPr>
            <w:r w:rsidRPr="002A15C6">
              <w:t>14</w:t>
            </w:r>
          </w:p>
        </w:tc>
      </w:tr>
      <w:tr w:rsidR="000C19BD" w:rsidRPr="00B10802" w14:paraId="79659AAA" w14:textId="77777777" w:rsidTr="000C19BD">
        <w:trPr>
          <w:trHeight w:val="20"/>
        </w:trPr>
        <w:tc>
          <w:tcPr>
            <w:tcW w:w="850" w:type="dxa"/>
          </w:tcPr>
          <w:p w14:paraId="26437706" w14:textId="77777777" w:rsidR="000C19BD" w:rsidRPr="00811C71" w:rsidRDefault="000C19BD" w:rsidP="009471C7">
            <w:pPr>
              <w:jc w:val="center"/>
            </w:pPr>
            <w:r>
              <w:t>4</w:t>
            </w:r>
            <w:r w:rsidRPr="00811C71">
              <w:t>.</w:t>
            </w:r>
          </w:p>
        </w:tc>
        <w:tc>
          <w:tcPr>
            <w:tcW w:w="6237" w:type="dxa"/>
          </w:tcPr>
          <w:p w14:paraId="0539EC09" w14:textId="77777777" w:rsidR="000C19BD" w:rsidRPr="002A15C6" w:rsidRDefault="000C19BD" w:rsidP="00E839FD">
            <w:r w:rsidRPr="002A15C6">
              <w:t>Подобные треугольники</w:t>
            </w:r>
          </w:p>
        </w:tc>
        <w:tc>
          <w:tcPr>
            <w:tcW w:w="1701" w:type="dxa"/>
          </w:tcPr>
          <w:p w14:paraId="1A20DA5B" w14:textId="77777777" w:rsidR="000C19BD" w:rsidRPr="002A15C6" w:rsidRDefault="000C19BD" w:rsidP="00E839FD">
            <w:pPr>
              <w:jc w:val="center"/>
            </w:pPr>
            <w:r w:rsidRPr="002A15C6">
              <w:t>17</w:t>
            </w:r>
          </w:p>
        </w:tc>
      </w:tr>
      <w:tr w:rsidR="000C19BD" w:rsidRPr="00B10802" w14:paraId="07D37CD9" w14:textId="77777777" w:rsidTr="000C19BD">
        <w:trPr>
          <w:trHeight w:val="20"/>
        </w:trPr>
        <w:tc>
          <w:tcPr>
            <w:tcW w:w="850" w:type="dxa"/>
          </w:tcPr>
          <w:p w14:paraId="49EB6225" w14:textId="77777777" w:rsidR="000C19BD" w:rsidRPr="00811C71" w:rsidRDefault="000C19BD" w:rsidP="009471C7">
            <w:pPr>
              <w:jc w:val="center"/>
            </w:pPr>
            <w:r>
              <w:t>5</w:t>
            </w:r>
            <w:r w:rsidRPr="00811C71">
              <w:t>.</w:t>
            </w:r>
          </w:p>
        </w:tc>
        <w:tc>
          <w:tcPr>
            <w:tcW w:w="6237" w:type="dxa"/>
          </w:tcPr>
          <w:p w14:paraId="6620FEFB" w14:textId="77777777" w:rsidR="000C19BD" w:rsidRPr="002A15C6" w:rsidRDefault="000C19BD" w:rsidP="00E839FD">
            <w:r w:rsidRPr="002A15C6">
              <w:t>Работа по проекту</w:t>
            </w:r>
          </w:p>
        </w:tc>
        <w:tc>
          <w:tcPr>
            <w:tcW w:w="1701" w:type="dxa"/>
          </w:tcPr>
          <w:p w14:paraId="1AE2BF59" w14:textId="77777777" w:rsidR="000C19BD" w:rsidRPr="002A15C6" w:rsidRDefault="000C19BD" w:rsidP="00E839FD">
            <w:pPr>
              <w:jc w:val="center"/>
            </w:pPr>
            <w:r w:rsidRPr="002A15C6">
              <w:t>1</w:t>
            </w:r>
          </w:p>
        </w:tc>
      </w:tr>
      <w:tr w:rsidR="000C19BD" w:rsidRPr="00B10802" w14:paraId="088B75D0" w14:textId="77777777" w:rsidTr="000C19BD">
        <w:trPr>
          <w:trHeight w:val="20"/>
        </w:trPr>
        <w:tc>
          <w:tcPr>
            <w:tcW w:w="850" w:type="dxa"/>
            <w:vAlign w:val="center"/>
          </w:tcPr>
          <w:p w14:paraId="57693732" w14:textId="77777777" w:rsidR="000C19BD" w:rsidRPr="002A15C6" w:rsidRDefault="000C19BD" w:rsidP="000C19BD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6.</w:t>
            </w:r>
          </w:p>
        </w:tc>
        <w:tc>
          <w:tcPr>
            <w:tcW w:w="6237" w:type="dxa"/>
            <w:vAlign w:val="center"/>
          </w:tcPr>
          <w:p w14:paraId="7A775300" w14:textId="77777777" w:rsidR="000C19BD" w:rsidRPr="002A15C6" w:rsidRDefault="000C19BD" w:rsidP="00E839FD">
            <w:r w:rsidRPr="002A15C6">
              <w:t>Окружность</w:t>
            </w:r>
          </w:p>
        </w:tc>
        <w:tc>
          <w:tcPr>
            <w:tcW w:w="1701" w:type="dxa"/>
          </w:tcPr>
          <w:p w14:paraId="4EB81F09" w14:textId="77777777" w:rsidR="000C19BD" w:rsidRPr="002A15C6" w:rsidRDefault="000C19BD" w:rsidP="00E839FD">
            <w:pPr>
              <w:jc w:val="center"/>
            </w:pPr>
            <w:r w:rsidRPr="002A15C6">
              <w:t>21</w:t>
            </w:r>
          </w:p>
        </w:tc>
      </w:tr>
      <w:tr w:rsidR="000C19BD" w:rsidRPr="00B10802" w14:paraId="0DB1A216" w14:textId="77777777" w:rsidTr="000C19BD">
        <w:trPr>
          <w:trHeight w:val="20"/>
        </w:trPr>
        <w:tc>
          <w:tcPr>
            <w:tcW w:w="850" w:type="dxa"/>
            <w:vAlign w:val="center"/>
          </w:tcPr>
          <w:p w14:paraId="6933625C" w14:textId="77777777" w:rsidR="000C19BD" w:rsidRPr="002A15C6" w:rsidRDefault="000C19BD" w:rsidP="00E839FD">
            <w:pPr>
              <w:ind w:left="148"/>
            </w:pPr>
          </w:p>
        </w:tc>
        <w:tc>
          <w:tcPr>
            <w:tcW w:w="6237" w:type="dxa"/>
            <w:vAlign w:val="center"/>
          </w:tcPr>
          <w:p w14:paraId="73514D4B" w14:textId="77777777" w:rsidR="000C19BD" w:rsidRPr="002A15C6" w:rsidRDefault="000C19BD" w:rsidP="000C19BD">
            <w:pPr>
              <w:jc w:val="right"/>
              <w:rPr>
                <w:bCs/>
              </w:rPr>
            </w:pPr>
            <w:r w:rsidRPr="001B006E">
              <w:rPr>
                <w:rFonts w:cs="Aharoni"/>
                <w:b/>
              </w:rPr>
              <w:t>ИТОГО:</w:t>
            </w:r>
          </w:p>
        </w:tc>
        <w:tc>
          <w:tcPr>
            <w:tcW w:w="1701" w:type="dxa"/>
          </w:tcPr>
          <w:p w14:paraId="110F2957" w14:textId="77777777" w:rsidR="000C19BD" w:rsidRPr="000C19BD" w:rsidRDefault="000C19BD" w:rsidP="00E839FD">
            <w:pPr>
              <w:jc w:val="center"/>
              <w:rPr>
                <w:b/>
                <w:bCs/>
              </w:rPr>
            </w:pPr>
            <w:r w:rsidRPr="000C19BD">
              <w:rPr>
                <w:b/>
                <w:bCs/>
              </w:rPr>
              <w:t>68</w:t>
            </w:r>
          </w:p>
        </w:tc>
      </w:tr>
    </w:tbl>
    <w:p w14:paraId="72A3D14C" w14:textId="77777777" w:rsidR="00E839FD" w:rsidRDefault="00E839FD" w:rsidP="00E839FD"/>
    <w:p w14:paraId="11A1505E" w14:textId="77777777" w:rsidR="00E839FD" w:rsidRPr="00E839FD" w:rsidRDefault="00E839FD" w:rsidP="00E839FD">
      <w:pPr>
        <w:rPr>
          <w:b/>
          <w:i/>
        </w:rPr>
      </w:pPr>
      <w:r w:rsidRPr="00E839FD">
        <w:rPr>
          <w:b/>
          <w:i/>
        </w:rPr>
        <w:t>9 класс</w:t>
      </w:r>
    </w:p>
    <w:tbl>
      <w:tblPr>
        <w:tblW w:w="8788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0"/>
        <w:gridCol w:w="6237"/>
        <w:gridCol w:w="1701"/>
      </w:tblGrid>
      <w:tr w:rsidR="00E839FD" w:rsidRPr="00CB4B8E" w14:paraId="183C6E48" w14:textId="77777777" w:rsidTr="000C19BD">
        <w:trPr>
          <w:trHeight w:val="517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94CE15" w14:textId="77777777" w:rsidR="00E839FD" w:rsidRDefault="00E839FD" w:rsidP="000C19BD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 w:rsidRPr="002A15C6">
              <w:rPr>
                <w:b/>
                <w:bCs/>
                <w:iCs/>
                <w:color w:val="000000"/>
              </w:rPr>
              <w:t>№</w:t>
            </w:r>
          </w:p>
          <w:p w14:paraId="0BB2F4B7" w14:textId="77777777" w:rsidR="00E839FD" w:rsidRPr="002A15C6" w:rsidRDefault="00E839FD" w:rsidP="000C19BD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A15C6">
              <w:rPr>
                <w:b/>
                <w:bCs/>
                <w:iCs/>
                <w:color w:val="000000"/>
              </w:rPr>
              <w:t>п/п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62D856" w14:textId="77777777" w:rsidR="00E839FD" w:rsidRPr="002A15C6" w:rsidRDefault="00E839FD" w:rsidP="000C19BD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2A15C6">
              <w:rPr>
                <w:b/>
                <w:bCs/>
                <w:iCs/>
                <w:color w:val="000000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123C80" w14:textId="77777777" w:rsidR="00E839FD" w:rsidRDefault="00E839FD" w:rsidP="000C19BD">
            <w:pPr>
              <w:shd w:val="clear" w:color="auto" w:fill="FFFFFF"/>
              <w:adjustRightInd w:val="0"/>
              <w:ind w:left="-40"/>
              <w:jc w:val="center"/>
              <w:rPr>
                <w:b/>
                <w:bCs/>
                <w:iCs/>
                <w:color w:val="000000"/>
              </w:rPr>
            </w:pPr>
            <w:r w:rsidRPr="002A15C6">
              <w:rPr>
                <w:b/>
                <w:bCs/>
                <w:iCs/>
                <w:color w:val="000000"/>
              </w:rPr>
              <w:t>Кол-во</w:t>
            </w:r>
          </w:p>
          <w:p w14:paraId="38A7CBA6" w14:textId="77777777" w:rsidR="00E839FD" w:rsidRPr="002A15C6" w:rsidRDefault="00E839FD" w:rsidP="000C19BD">
            <w:pPr>
              <w:shd w:val="clear" w:color="auto" w:fill="FFFFFF"/>
              <w:adjustRightInd w:val="0"/>
              <w:ind w:left="-40"/>
              <w:jc w:val="center"/>
              <w:rPr>
                <w:b/>
              </w:rPr>
            </w:pPr>
            <w:r w:rsidRPr="002A15C6">
              <w:rPr>
                <w:b/>
                <w:bCs/>
                <w:iCs/>
                <w:color w:val="000000"/>
              </w:rPr>
              <w:t>ча</w:t>
            </w:r>
            <w:r w:rsidRPr="002A15C6">
              <w:rPr>
                <w:b/>
                <w:bCs/>
                <w:iCs/>
                <w:color w:val="000000"/>
              </w:rPr>
              <w:softHyphen/>
              <w:t>сов</w:t>
            </w:r>
          </w:p>
        </w:tc>
      </w:tr>
      <w:tr w:rsidR="00E839FD" w:rsidRPr="00CB4B8E" w14:paraId="2C771C67" w14:textId="77777777" w:rsidTr="000C19BD">
        <w:trPr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F84DD" w14:textId="77777777" w:rsidR="00E839FD" w:rsidRPr="00CB4B8E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287901C8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Векторы.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13EC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</w:p>
        </w:tc>
      </w:tr>
      <w:tr w:rsidR="00E839FD" w:rsidRPr="00CB4B8E" w14:paraId="7E890401" w14:textId="77777777" w:rsidTr="000C19BD">
        <w:trPr>
          <w:trHeight w:val="255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8962D2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A11676" w14:textId="77777777" w:rsidR="00E839FD" w:rsidRDefault="00E839FD" w:rsidP="00E839FD">
            <w:pPr>
              <w:rPr>
                <w:rFonts w:ascii="Times" w:hAnsi="Times" w:cs="Times"/>
              </w:rPr>
            </w:pPr>
            <w:r w:rsidRPr="00DA1C45">
              <w:rPr>
                <w:rFonts w:ascii="Times" w:hAnsi="Times" w:cs="Times"/>
              </w:rPr>
              <w:t>Метод координат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E79696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 w:rsidRPr="00AE6EC6">
              <w:rPr>
                <w:rFonts w:ascii="Times" w:hAnsi="Times" w:cs="Times"/>
              </w:rPr>
              <w:t>12</w:t>
            </w:r>
          </w:p>
        </w:tc>
      </w:tr>
      <w:tr w:rsidR="00E839FD" w:rsidRPr="00CB4B8E" w14:paraId="07350909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6BA2F5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1576FF0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 w:rsidRPr="00DA1C45">
              <w:rPr>
                <w:rFonts w:ascii="Times" w:hAnsi="Times" w:cs="Times"/>
              </w:rPr>
              <w:t>Соотношения между сторонами и углами треугольника</w:t>
            </w:r>
            <w:r>
              <w:rPr>
                <w:rFonts w:ascii="Times" w:hAnsi="Times" w:cs="Times"/>
              </w:rPr>
              <w:t>. Скалярное произведение векторов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E2958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 w:rsidRPr="00AE6EC6">
              <w:rPr>
                <w:rFonts w:ascii="Times" w:hAnsi="Times" w:cs="Times"/>
              </w:rPr>
              <w:t>10</w:t>
            </w:r>
          </w:p>
        </w:tc>
      </w:tr>
      <w:tr w:rsidR="00E839FD" w:rsidRPr="00CB4B8E" w14:paraId="0B33520C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A85FAF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E6B8602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 w:rsidRPr="00DA1C45">
              <w:rPr>
                <w:rFonts w:ascii="Times" w:hAnsi="Times" w:cs="Times"/>
              </w:rPr>
              <w:t>Длина окружности и площадь круга.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0AE80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 w:rsidRPr="00AE6EC6">
              <w:rPr>
                <w:rFonts w:ascii="Times" w:hAnsi="Times" w:cs="Times"/>
              </w:rPr>
              <w:t>16</w:t>
            </w:r>
          </w:p>
        </w:tc>
      </w:tr>
      <w:tr w:rsidR="00E839FD" w:rsidRPr="00CB4B8E" w14:paraId="50DC76D8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DF5F44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656836D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FCD0A0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7</w:t>
            </w:r>
          </w:p>
        </w:tc>
      </w:tr>
      <w:tr w:rsidR="00E839FD" w:rsidRPr="00CB4B8E" w14:paraId="7C7A9D9D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2BE3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E48811F" w14:textId="77777777" w:rsidR="00E839FD" w:rsidRDefault="00E839FD" w:rsidP="00E839F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Начальные сведения из стереометрии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E846A" w14:textId="77777777" w:rsidR="00E839FD" w:rsidRDefault="00E839FD" w:rsidP="00E839F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6</w:t>
            </w:r>
          </w:p>
        </w:tc>
      </w:tr>
      <w:tr w:rsidR="00E839FD" w:rsidRPr="00CB4B8E" w14:paraId="33FFC41C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FD7857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44FE4F16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 w:rsidRPr="00DA1C45">
              <w:rPr>
                <w:rFonts w:ascii="Times" w:hAnsi="Times" w:cs="Times"/>
              </w:rPr>
              <w:t>Об аксиомах планиметрии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2CE2A5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1</w:t>
            </w:r>
          </w:p>
        </w:tc>
      </w:tr>
      <w:tr w:rsidR="00E839FD" w:rsidRPr="00CB4B8E" w14:paraId="0A83AB25" w14:textId="77777777" w:rsidTr="000C19BD">
        <w:trPr>
          <w:trHeight w:val="2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133CDC" w14:textId="77777777" w:rsidR="00E839FD" w:rsidRDefault="00E839FD" w:rsidP="00E839FD">
            <w:pPr>
              <w:shd w:val="clear" w:color="auto" w:fill="FFFFFF"/>
              <w:adjustRightInd w:val="0"/>
              <w:spacing w:line="211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B12CA31" w14:textId="77777777" w:rsidR="00E839FD" w:rsidRPr="00DA1C45" w:rsidRDefault="00E839FD" w:rsidP="00E839FD">
            <w:pPr>
              <w:rPr>
                <w:rFonts w:ascii="Times" w:hAnsi="Times" w:cs="Times"/>
              </w:rPr>
            </w:pPr>
            <w:r w:rsidRPr="00DA1C45">
              <w:rPr>
                <w:rFonts w:ascii="Times" w:hAnsi="Times" w:cs="Times"/>
              </w:rPr>
              <w:t>Повторение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E3A6D1" w14:textId="77777777" w:rsidR="00E839FD" w:rsidRPr="00AE6EC6" w:rsidRDefault="00E839FD" w:rsidP="00E839FD">
            <w:pPr>
              <w:jc w:val="center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8</w:t>
            </w:r>
          </w:p>
        </w:tc>
      </w:tr>
      <w:tr w:rsidR="00E839FD" w:rsidRPr="00CB4B8E" w14:paraId="2CD15C08" w14:textId="77777777" w:rsidTr="000C19BD">
        <w:trPr>
          <w:trHeight w:val="22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84970CC" w14:textId="77777777" w:rsidR="00E839FD" w:rsidRPr="00CB4B8E" w:rsidRDefault="00E839FD" w:rsidP="00E839FD">
            <w:pPr>
              <w:shd w:val="clear" w:color="auto" w:fill="FFFFFF"/>
              <w:adjustRightInd w:val="0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793174" w14:textId="77777777" w:rsidR="00E839FD" w:rsidRPr="00DA1C45" w:rsidRDefault="000C19BD" w:rsidP="000C19BD">
            <w:pPr>
              <w:jc w:val="right"/>
              <w:rPr>
                <w:rFonts w:ascii="Times" w:hAnsi="Times" w:cs="Times"/>
              </w:rPr>
            </w:pPr>
            <w:r w:rsidRPr="001B006E">
              <w:rPr>
                <w:rFonts w:cs="Aharoni"/>
                <w:b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B05FC" w14:textId="77777777" w:rsidR="00E839FD" w:rsidRPr="000C19BD" w:rsidRDefault="00E839FD" w:rsidP="00E839FD">
            <w:pPr>
              <w:shd w:val="clear" w:color="auto" w:fill="FFFFFF"/>
              <w:adjustRightInd w:val="0"/>
              <w:jc w:val="center"/>
              <w:rPr>
                <w:b/>
              </w:rPr>
            </w:pPr>
            <w:r w:rsidRPr="000C19BD">
              <w:rPr>
                <w:b/>
              </w:rPr>
              <w:t>68</w:t>
            </w:r>
          </w:p>
        </w:tc>
      </w:tr>
    </w:tbl>
    <w:p w14:paraId="76C45D52" w14:textId="159C328B" w:rsidR="00E839FD" w:rsidRDefault="00E839FD" w:rsidP="001775F5">
      <w:pPr>
        <w:ind w:firstLine="567"/>
        <w:jc w:val="both"/>
      </w:pPr>
    </w:p>
    <w:p w14:paraId="244BB32C" w14:textId="07256D10" w:rsidR="00D92311" w:rsidRDefault="00D92311" w:rsidP="001775F5">
      <w:pPr>
        <w:ind w:firstLine="567"/>
        <w:jc w:val="both"/>
      </w:pPr>
    </w:p>
    <w:p w14:paraId="760C976D" w14:textId="77777777" w:rsidR="00D92311" w:rsidRPr="00D92311" w:rsidRDefault="00D92311" w:rsidP="00D92311">
      <w:pPr>
        <w:ind w:firstLine="567"/>
        <w:jc w:val="both"/>
      </w:pPr>
      <w:r w:rsidRPr="00D92311">
        <w:rPr>
          <w:b/>
          <w:bCs/>
        </w:rPr>
        <w:t>Аннотация к рабочей программе по Алгебре для 7-9 классов по УМК Ю. М. Колягин, М. В. Ткачёва, Н. Е. Фёдорова, М. И. Шабунин</w:t>
      </w:r>
    </w:p>
    <w:p w14:paraId="5C1A1633" w14:textId="77777777" w:rsidR="00D92311" w:rsidRPr="00D92311" w:rsidRDefault="00D92311" w:rsidP="00D92311">
      <w:pPr>
        <w:ind w:firstLine="567"/>
        <w:jc w:val="both"/>
      </w:pPr>
      <w:r w:rsidRPr="00D92311">
        <w:t>     Программа составлена в соответствии с требованиями ФГОС основного общего образования второго поколения; авторской программой разработанной УМК авторов Ю.М. Колягина и др., с учетом преемственности учебной программы по математике 5 – 6 класса по УМК авторов А.Г. Мерзляком и др., в соответствии с рабочей программой учителя математики.</w:t>
      </w:r>
    </w:p>
    <w:p w14:paraId="6FD2880D" w14:textId="77777777" w:rsidR="00D92311" w:rsidRPr="00D92311" w:rsidRDefault="00D92311" w:rsidP="00D92311">
      <w:pPr>
        <w:ind w:firstLine="567"/>
        <w:jc w:val="both"/>
      </w:pPr>
      <w:r w:rsidRPr="00D92311">
        <w:rPr>
          <w:b/>
          <w:bCs/>
        </w:rPr>
        <w:t>Реализация рабочей программы обеспечена следующим УМК:</w:t>
      </w:r>
    </w:p>
    <w:p w14:paraId="7ABA5FA4" w14:textId="77777777" w:rsidR="00D92311" w:rsidRPr="00D92311" w:rsidRDefault="00D92311" w:rsidP="00D92311">
      <w:pPr>
        <w:numPr>
          <w:ilvl w:val="0"/>
          <w:numId w:val="44"/>
        </w:numPr>
        <w:jc w:val="both"/>
      </w:pPr>
      <w:r w:rsidRPr="00D92311">
        <w:t xml:space="preserve">«Алгебра7» </w:t>
      </w:r>
      <w:proofErr w:type="spellStart"/>
      <w:r w:rsidRPr="00D92311">
        <w:t>Ю.М.Колягин</w:t>
      </w:r>
      <w:proofErr w:type="spellEnd"/>
      <w:r w:rsidRPr="00D92311">
        <w:t xml:space="preserve">, </w:t>
      </w:r>
      <w:proofErr w:type="spellStart"/>
      <w:r w:rsidRPr="00D92311">
        <w:t>Ю.В.Сидоров</w:t>
      </w:r>
      <w:proofErr w:type="spellEnd"/>
      <w:r w:rsidRPr="00D92311">
        <w:t xml:space="preserve">, </w:t>
      </w:r>
      <w:proofErr w:type="spellStart"/>
      <w:r w:rsidRPr="00D92311">
        <w:t>М.В.Ткачев</w:t>
      </w:r>
      <w:proofErr w:type="spellEnd"/>
      <w:r w:rsidRPr="00D92311">
        <w:t xml:space="preserve">, </w:t>
      </w:r>
      <w:proofErr w:type="spellStart"/>
      <w:r w:rsidRPr="00D92311">
        <w:t>Н.Е.Федорова</w:t>
      </w:r>
      <w:proofErr w:type="spellEnd"/>
      <w:r w:rsidRPr="00D92311">
        <w:t xml:space="preserve">, </w:t>
      </w:r>
      <w:proofErr w:type="spellStart"/>
      <w:r w:rsidRPr="00D92311">
        <w:t>М.И.Шубин</w:t>
      </w:r>
      <w:proofErr w:type="spellEnd"/>
      <w:r w:rsidRPr="00D92311">
        <w:t xml:space="preserve">. Алгебра 7- М.: </w:t>
      </w:r>
      <w:proofErr w:type="spellStart"/>
      <w:r w:rsidRPr="00D92311">
        <w:t>Просвящение</w:t>
      </w:r>
      <w:proofErr w:type="spellEnd"/>
      <w:r w:rsidRPr="00D92311">
        <w:t>, 2019.</w:t>
      </w:r>
    </w:p>
    <w:p w14:paraId="5AF41FC5" w14:textId="77777777" w:rsidR="00D92311" w:rsidRPr="00D92311" w:rsidRDefault="00D92311" w:rsidP="00D92311">
      <w:pPr>
        <w:numPr>
          <w:ilvl w:val="0"/>
          <w:numId w:val="44"/>
        </w:numPr>
        <w:jc w:val="both"/>
      </w:pPr>
      <w:r w:rsidRPr="00D92311">
        <w:t xml:space="preserve">«Алгебра 8» </w:t>
      </w:r>
      <w:proofErr w:type="spellStart"/>
      <w:r w:rsidRPr="00D92311">
        <w:t>Ю.М.Колягин</w:t>
      </w:r>
      <w:proofErr w:type="spellEnd"/>
      <w:r w:rsidRPr="00D92311">
        <w:t xml:space="preserve">, </w:t>
      </w:r>
      <w:proofErr w:type="spellStart"/>
      <w:r w:rsidRPr="00D92311">
        <w:t>Ю.В.Сидоров</w:t>
      </w:r>
      <w:proofErr w:type="spellEnd"/>
      <w:r w:rsidRPr="00D92311">
        <w:t xml:space="preserve">, </w:t>
      </w:r>
      <w:proofErr w:type="spellStart"/>
      <w:r w:rsidRPr="00D92311">
        <w:t>М.В.Ткачев</w:t>
      </w:r>
      <w:proofErr w:type="spellEnd"/>
      <w:r w:rsidRPr="00D92311">
        <w:t xml:space="preserve">, </w:t>
      </w:r>
      <w:proofErr w:type="spellStart"/>
      <w:r w:rsidRPr="00D92311">
        <w:t>Н.Е.Федорова</w:t>
      </w:r>
      <w:proofErr w:type="spellEnd"/>
      <w:r w:rsidRPr="00D92311">
        <w:t xml:space="preserve">, </w:t>
      </w:r>
      <w:proofErr w:type="spellStart"/>
      <w:r w:rsidRPr="00D92311">
        <w:t>М.И.Шубин</w:t>
      </w:r>
      <w:proofErr w:type="spellEnd"/>
      <w:r w:rsidRPr="00D92311">
        <w:t xml:space="preserve">. Алгебра 8- М.: </w:t>
      </w:r>
      <w:proofErr w:type="spellStart"/>
      <w:r w:rsidRPr="00D92311">
        <w:t>Просвящение</w:t>
      </w:r>
      <w:proofErr w:type="spellEnd"/>
      <w:r w:rsidRPr="00D92311">
        <w:t>, 2019.</w:t>
      </w:r>
    </w:p>
    <w:p w14:paraId="6273B8E2" w14:textId="77777777" w:rsidR="00D92311" w:rsidRPr="00D92311" w:rsidRDefault="00D92311" w:rsidP="00D92311">
      <w:pPr>
        <w:numPr>
          <w:ilvl w:val="0"/>
          <w:numId w:val="44"/>
        </w:numPr>
        <w:jc w:val="both"/>
      </w:pPr>
      <w:r w:rsidRPr="00D92311">
        <w:t xml:space="preserve">«Алгебра 9» </w:t>
      </w:r>
      <w:proofErr w:type="spellStart"/>
      <w:r w:rsidRPr="00D92311">
        <w:t>Ю.М.Колягин</w:t>
      </w:r>
      <w:proofErr w:type="spellEnd"/>
      <w:r w:rsidRPr="00D92311">
        <w:t xml:space="preserve">, </w:t>
      </w:r>
      <w:proofErr w:type="spellStart"/>
      <w:r w:rsidRPr="00D92311">
        <w:t>Ю.В.Сидоров</w:t>
      </w:r>
      <w:proofErr w:type="spellEnd"/>
      <w:r w:rsidRPr="00D92311">
        <w:t xml:space="preserve">, </w:t>
      </w:r>
      <w:proofErr w:type="spellStart"/>
      <w:r w:rsidRPr="00D92311">
        <w:t>М.В.Ткачев</w:t>
      </w:r>
      <w:proofErr w:type="spellEnd"/>
      <w:r w:rsidRPr="00D92311">
        <w:t xml:space="preserve">, </w:t>
      </w:r>
      <w:proofErr w:type="spellStart"/>
      <w:r w:rsidRPr="00D92311">
        <w:t>Н.Е.Федорова</w:t>
      </w:r>
      <w:proofErr w:type="spellEnd"/>
      <w:r w:rsidRPr="00D92311">
        <w:t xml:space="preserve">, </w:t>
      </w:r>
      <w:proofErr w:type="spellStart"/>
      <w:r w:rsidRPr="00D92311">
        <w:t>М.И.Шубин</w:t>
      </w:r>
      <w:proofErr w:type="spellEnd"/>
      <w:r w:rsidRPr="00D92311">
        <w:t xml:space="preserve">. Алгебра 9- М.: </w:t>
      </w:r>
      <w:proofErr w:type="spellStart"/>
      <w:r w:rsidRPr="00D92311">
        <w:t>Просвящение</w:t>
      </w:r>
      <w:proofErr w:type="spellEnd"/>
      <w:r w:rsidRPr="00D92311">
        <w:t>, 2019.</w:t>
      </w:r>
    </w:p>
    <w:p w14:paraId="0C889AA9" w14:textId="77777777" w:rsidR="00D92311" w:rsidRPr="00D92311" w:rsidRDefault="00D92311" w:rsidP="00D92311">
      <w:pPr>
        <w:ind w:firstLine="567"/>
        <w:jc w:val="both"/>
      </w:pPr>
      <w:r w:rsidRPr="00D92311">
        <w:t>    Вариативная часть программы включает вопросы по двум основным направлениям:</w:t>
      </w:r>
    </w:p>
    <w:p w14:paraId="6FA1EFBA" w14:textId="77777777" w:rsidR="00D92311" w:rsidRPr="00D92311" w:rsidRDefault="00D92311" w:rsidP="00D92311">
      <w:pPr>
        <w:ind w:firstLine="567"/>
        <w:jc w:val="both"/>
      </w:pPr>
      <w:r w:rsidRPr="00D92311">
        <w:t>  -  расширение и углубление соответствующих тем примерной программы (в рамках базового уровня);</w:t>
      </w:r>
    </w:p>
    <w:p w14:paraId="3276A476" w14:textId="77777777" w:rsidR="00D92311" w:rsidRPr="00D92311" w:rsidRDefault="00D92311" w:rsidP="00D92311">
      <w:pPr>
        <w:ind w:firstLine="567"/>
        <w:jc w:val="both"/>
      </w:pPr>
      <w:r w:rsidRPr="00D92311">
        <w:t>- эстетическое воспитание школьников, создание общекультурного, гуманитарного фона изучения курса.</w:t>
      </w:r>
    </w:p>
    <w:p w14:paraId="0C90204E" w14:textId="77777777" w:rsidR="00D92311" w:rsidRPr="00D92311" w:rsidRDefault="00D92311" w:rsidP="00D92311">
      <w:pPr>
        <w:ind w:firstLine="567"/>
        <w:jc w:val="both"/>
      </w:pPr>
      <w:r w:rsidRPr="00D92311">
        <w:t>     Изучение учебного предмета «Алгебра» в 7-9 классах на базовом уровне направлено на достижение следующей </w:t>
      </w:r>
      <w:r w:rsidRPr="00D92311">
        <w:rPr>
          <w:b/>
          <w:bCs/>
        </w:rPr>
        <w:t>цели:</w:t>
      </w:r>
      <w:r w:rsidRPr="00D92311">
        <w:t> реализации данной рабочей программы является </w:t>
      </w:r>
      <w:r w:rsidRPr="00D92311">
        <w:rPr>
          <w:b/>
          <w:bCs/>
        </w:rPr>
        <w:t>достижение выпускниками основной школы планируемых результатов</w:t>
      </w:r>
      <w:r w:rsidRPr="00D92311">
        <w:t xml:space="preserve"> освоения курса алгебры и возможность продолжить обучение на базовом или профильном уровне в дальнейшем, а так же формирование представлений о математике как части общечеловеческой культуры, о значимости математики в развитии цивилизации и современного общества; развитие логического и критического мышления, культуры речи, способности к умственному эксперименту; формирование интеллектуальной честности и объективности, способности к преодолению мыслительных стереотипов, вытекающих из обыденного опыта;  воспитание качеств личности, обеспечивающих социальную мобильность, способность принимать самостоятельные решения; формирование качеств мышления, необходимых для адаптации в современном информационном обществе; развитие представлений о математике, как о форме описания </w:t>
      </w:r>
      <w:r w:rsidRPr="00D92311">
        <w:lastRenderedPageBreak/>
        <w:t>и методе познания действительности, создание условий для приобретения первоначального опыта математического моделирования;</w:t>
      </w:r>
    </w:p>
    <w:p w14:paraId="10341739" w14:textId="77777777" w:rsidR="00D92311" w:rsidRPr="00D92311" w:rsidRDefault="00D92311" w:rsidP="00D92311">
      <w:pPr>
        <w:ind w:firstLine="567"/>
        <w:jc w:val="both"/>
      </w:pPr>
      <w:r w:rsidRPr="00D92311">
        <w:t>Исходя из цели обучение направлено на решение следующих </w:t>
      </w:r>
      <w:r w:rsidRPr="00D92311">
        <w:rPr>
          <w:b/>
          <w:bCs/>
        </w:rPr>
        <w:t>задач:</w:t>
      </w:r>
    </w:p>
    <w:p w14:paraId="396B92BD" w14:textId="77777777" w:rsidR="00D92311" w:rsidRPr="00D92311" w:rsidRDefault="00D92311" w:rsidP="00D92311">
      <w:pPr>
        <w:numPr>
          <w:ilvl w:val="0"/>
          <w:numId w:val="45"/>
        </w:numPr>
        <w:jc w:val="both"/>
      </w:pPr>
      <w:r w:rsidRPr="00D92311">
        <w:t>формирование мотивации изучения математики, готовности и способности учащихся к саморазвитию, личностному самоопределению, построению индивидуальной траектории в изучении предмета;</w:t>
      </w:r>
    </w:p>
    <w:p w14:paraId="6EE93CDE" w14:textId="77777777" w:rsidR="00D92311" w:rsidRPr="00D92311" w:rsidRDefault="00D92311" w:rsidP="00D92311">
      <w:pPr>
        <w:numPr>
          <w:ilvl w:val="0"/>
          <w:numId w:val="45"/>
        </w:numPr>
        <w:jc w:val="both"/>
      </w:pPr>
      <w:r w:rsidRPr="00D92311">
        <w:t>формирование у обучающихся способности к организации своей учебной деятельности посредством освоения личностных, познавательных, регулятивных и коммуникативных универсальных учебных действий;</w:t>
      </w:r>
    </w:p>
    <w:p w14:paraId="04D0F32F" w14:textId="77777777" w:rsidR="00D92311" w:rsidRPr="00D92311" w:rsidRDefault="00D92311" w:rsidP="00D92311">
      <w:pPr>
        <w:numPr>
          <w:ilvl w:val="0"/>
          <w:numId w:val="45"/>
        </w:numPr>
        <w:jc w:val="both"/>
      </w:pPr>
      <w:r w:rsidRPr="00D92311">
        <w:t>формирование специфических для математики стилей мышления, необходимых для полноценного функционирования в современном обществе, в частности логического, алгоритмического и эвристического.</w:t>
      </w:r>
    </w:p>
    <w:p w14:paraId="5F0E0027" w14:textId="77777777" w:rsidR="00D92311" w:rsidRPr="00D92311" w:rsidRDefault="00D92311" w:rsidP="00D92311">
      <w:pPr>
        <w:ind w:firstLine="567"/>
        <w:jc w:val="both"/>
      </w:pPr>
      <w:r w:rsidRPr="00D92311">
        <w:t>.</w:t>
      </w:r>
    </w:p>
    <w:p w14:paraId="3728CD35" w14:textId="77777777" w:rsidR="00D92311" w:rsidRPr="00D92311" w:rsidRDefault="00D92311" w:rsidP="00D92311">
      <w:pPr>
        <w:ind w:firstLine="567"/>
        <w:jc w:val="both"/>
        <w:rPr>
          <w:b/>
          <w:bCs/>
        </w:rPr>
      </w:pPr>
    </w:p>
    <w:p w14:paraId="33553974" w14:textId="77777777" w:rsidR="00D92311" w:rsidRPr="00D92311" w:rsidRDefault="00D92311" w:rsidP="00D92311">
      <w:pPr>
        <w:ind w:firstLine="567"/>
        <w:jc w:val="both"/>
        <w:rPr>
          <w:b/>
          <w:bCs/>
        </w:rPr>
      </w:pPr>
    </w:p>
    <w:p w14:paraId="6789F0C1" w14:textId="77777777" w:rsidR="00D92311" w:rsidRPr="00D92311" w:rsidRDefault="00D92311" w:rsidP="00D92311">
      <w:pPr>
        <w:ind w:firstLine="567"/>
        <w:jc w:val="both"/>
        <w:rPr>
          <w:b/>
          <w:bCs/>
        </w:rPr>
      </w:pPr>
    </w:p>
    <w:p w14:paraId="31E5FF3F" w14:textId="77777777" w:rsidR="00D92311" w:rsidRPr="00D92311" w:rsidRDefault="00D92311" w:rsidP="00D92311">
      <w:pPr>
        <w:ind w:firstLine="567"/>
        <w:jc w:val="both"/>
      </w:pPr>
      <w:r w:rsidRPr="00D92311">
        <w:rPr>
          <w:b/>
          <w:bCs/>
        </w:rPr>
        <w:t>Количество учебных часов</w:t>
      </w:r>
      <w:r w:rsidRPr="00D92311">
        <w:t>, на которое рассчитана Рабочая программа по алгебре для уровня основного общего образования (7-9 классы):</w:t>
      </w:r>
    </w:p>
    <w:p w14:paraId="5F7DD346" w14:textId="77777777" w:rsidR="00D92311" w:rsidRPr="00D92311" w:rsidRDefault="00D92311" w:rsidP="00D92311">
      <w:pPr>
        <w:ind w:firstLine="567"/>
        <w:jc w:val="both"/>
      </w:pPr>
      <w:r w:rsidRPr="00D92311">
        <w:t>Рабочая программа в 7-9 классах рассчитана на 34 учебные недели:</w:t>
      </w:r>
    </w:p>
    <w:p w14:paraId="791F17E4" w14:textId="77777777" w:rsidR="00D92311" w:rsidRPr="00D92311" w:rsidRDefault="00D92311" w:rsidP="00D92311">
      <w:pPr>
        <w:ind w:firstLine="567"/>
        <w:jc w:val="both"/>
      </w:pPr>
      <w:r w:rsidRPr="00D92311">
        <w:t>7 класс: 3 часа в неделю, 102 часа в год;</w:t>
      </w:r>
    </w:p>
    <w:p w14:paraId="38E48282" w14:textId="77777777" w:rsidR="00D92311" w:rsidRPr="00D92311" w:rsidRDefault="00D92311" w:rsidP="00D92311">
      <w:pPr>
        <w:ind w:firstLine="567"/>
        <w:jc w:val="both"/>
      </w:pPr>
      <w:r w:rsidRPr="00D92311">
        <w:t>8 класс: 3 часа в неделю, 102 часа в год;</w:t>
      </w:r>
    </w:p>
    <w:p w14:paraId="316F98A8" w14:textId="77777777" w:rsidR="00D92311" w:rsidRPr="00D92311" w:rsidRDefault="00D92311" w:rsidP="00D92311">
      <w:pPr>
        <w:ind w:firstLine="567"/>
        <w:jc w:val="both"/>
      </w:pPr>
      <w:proofErr w:type="gramStart"/>
      <w:r w:rsidRPr="00D92311">
        <w:t>9  класс</w:t>
      </w:r>
      <w:proofErr w:type="gramEnd"/>
      <w:r w:rsidRPr="00D92311">
        <w:t>: 3 часа в неделю, 102 часа в год;</w:t>
      </w:r>
    </w:p>
    <w:p w14:paraId="2140404C" w14:textId="77777777" w:rsidR="00D92311" w:rsidRPr="00D92311" w:rsidRDefault="00D92311" w:rsidP="00D92311">
      <w:pPr>
        <w:ind w:firstLine="567"/>
        <w:jc w:val="both"/>
      </w:pPr>
      <w:r w:rsidRPr="00D92311">
        <w:t>    </w:t>
      </w:r>
      <w:r w:rsidRPr="00D92311">
        <w:rPr>
          <w:b/>
          <w:bCs/>
        </w:rPr>
        <w:t xml:space="preserve">Контроль предметных </w:t>
      </w:r>
      <w:proofErr w:type="gramStart"/>
      <w:r w:rsidRPr="00D92311">
        <w:rPr>
          <w:b/>
          <w:bCs/>
        </w:rPr>
        <w:t>результатов</w:t>
      </w:r>
      <w:r w:rsidRPr="00D92311">
        <w:t>  обучения</w:t>
      </w:r>
      <w:proofErr w:type="gramEnd"/>
      <w:r w:rsidRPr="00D92311">
        <w:t xml:space="preserve">   осуществляется  через использование следующих видов контроля: диагностический, текущий, тематический, итоговый. При этом </w:t>
      </w:r>
      <w:proofErr w:type="gramStart"/>
      <w:r w:rsidRPr="00D92311">
        <w:t>используются  различные</w:t>
      </w:r>
      <w:proofErr w:type="gramEnd"/>
      <w:r w:rsidRPr="00D92311">
        <w:t xml:space="preserve"> формы текущего и итогового контроля: математический диктант, устный опрос, тест, проверочная самостоятельная работа, контрольная работа, защита проектной работы. Промежуточная аттестация проводится в соответствии с Положением о промежуточной и переводной аттестации МКОУ СОШ ЗАТО Солнечный в форме административной контрольной работы комбинированного типа.</w:t>
      </w:r>
    </w:p>
    <w:p w14:paraId="38EF603A" w14:textId="77777777" w:rsidR="00D92311" w:rsidRPr="00D92311" w:rsidRDefault="00D92311" w:rsidP="00D92311">
      <w:pPr>
        <w:ind w:firstLine="567"/>
        <w:jc w:val="both"/>
      </w:pPr>
      <w:r w:rsidRPr="00D92311">
        <w:rPr>
          <w:b/>
          <w:bCs/>
        </w:rPr>
        <w:t>       Контроль результатов обучения в метапредметном направлении </w:t>
      </w:r>
      <w:r w:rsidRPr="00D92311">
        <w:t>осуществляется через проведение комплексных работ на каждой ступени обучения и защиты проектных работ.       </w:t>
      </w:r>
    </w:p>
    <w:p w14:paraId="524B68E3" w14:textId="77777777" w:rsidR="00D92311" w:rsidRPr="00D92311" w:rsidRDefault="00D92311" w:rsidP="00D92311">
      <w:pPr>
        <w:ind w:firstLine="567"/>
        <w:jc w:val="both"/>
      </w:pPr>
    </w:p>
    <w:p w14:paraId="41D5BCA1" w14:textId="3FB240B5" w:rsidR="00D92311" w:rsidRDefault="00D92311" w:rsidP="001775F5">
      <w:pPr>
        <w:ind w:firstLine="567"/>
        <w:jc w:val="both"/>
      </w:pPr>
      <w:bookmarkStart w:id="0" w:name="_GoBack"/>
      <w:bookmarkEnd w:id="0"/>
    </w:p>
    <w:p w14:paraId="34693FE3" w14:textId="77777777" w:rsidR="00D92311" w:rsidRDefault="00D92311" w:rsidP="001775F5">
      <w:pPr>
        <w:ind w:firstLine="567"/>
        <w:jc w:val="both"/>
      </w:pPr>
    </w:p>
    <w:sectPr w:rsidR="00D92311" w:rsidSect="00414255">
      <w:footerReference w:type="default" r:id="rId8"/>
      <w:pgSz w:w="11906" w:h="16838"/>
      <w:pgMar w:top="1135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98C57" w14:textId="77777777" w:rsidR="00065C38" w:rsidRDefault="00065C38" w:rsidP="00D06E76">
      <w:r>
        <w:separator/>
      </w:r>
    </w:p>
  </w:endnote>
  <w:endnote w:type="continuationSeparator" w:id="0">
    <w:p w14:paraId="51D20FEC" w14:textId="77777777" w:rsidR="00065C38" w:rsidRDefault="00065C38" w:rsidP="00D0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380414"/>
      <w:docPartObj>
        <w:docPartGallery w:val="Page Numbers (Bottom of Page)"/>
        <w:docPartUnique/>
      </w:docPartObj>
    </w:sdtPr>
    <w:sdtEndPr/>
    <w:sdtContent>
      <w:p w14:paraId="75AD580E" w14:textId="77777777" w:rsidR="00E839FD" w:rsidRDefault="00E839F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0312">
          <w:rPr>
            <w:noProof/>
          </w:rPr>
          <w:t>2</w:t>
        </w:r>
        <w:r>
          <w:fldChar w:fldCharType="end"/>
        </w:r>
      </w:p>
    </w:sdtContent>
  </w:sdt>
  <w:p w14:paraId="16180873" w14:textId="77777777" w:rsidR="00E839FD" w:rsidRDefault="00E839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9E399" w14:textId="77777777" w:rsidR="00065C38" w:rsidRDefault="00065C38" w:rsidP="00D06E76">
      <w:r>
        <w:separator/>
      </w:r>
    </w:p>
  </w:footnote>
  <w:footnote w:type="continuationSeparator" w:id="0">
    <w:p w14:paraId="4FBCB46E" w14:textId="77777777" w:rsidR="00065C38" w:rsidRDefault="00065C38" w:rsidP="00D0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lvl w:ilvl="0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/>
      </w:rPr>
    </w:lvl>
  </w:abstractNum>
  <w:abstractNum w:abstractNumId="1" w15:restartNumberingAfterBreak="0">
    <w:nsid w:val="01A83FAD"/>
    <w:multiLevelType w:val="hybridMultilevel"/>
    <w:tmpl w:val="0B121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253F26"/>
    <w:multiLevelType w:val="multilevel"/>
    <w:tmpl w:val="B37E5E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54F4DC8"/>
    <w:multiLevelType w:val="hybridMultilevel"/>
    <w:tmpl w:val="6AF0E242"/>
    <w:lvl w:ilvl="0" w:tplc="4342A8F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F93CF9"/>
    <w:multiLevelType w:val="hybridMultilevel"/>
    <w:tmpl w:val="DA4AFBA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0C22212F"/>
    <w:multiLevelType w:val="hybridMultilevel"/>
    <w:tmpl w:val="D3226AB0"/>
    <w:lvl w:ilvl="0" w:tplc="185A9138">
      <w:numFmt w:val="bullet"/>
      <w:lvlText w:val="‒"/>
      <w:lvlJc w:val="left"/>
      <w:pPr>
        <w:ind w:left="24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6" w15:restartNumberingAfterBreak="0">
    <w:nsid w:val="0CF55477"/>
    <w:multiLevelType w:val="hybridMultilevel"/>
    <w:tmpl w:val="45E6F288"/>
    <w:lvl w:ilvl="0" w:tplc="185A9138">
      <w:numFmt w:val="bullet"/>
      <w:lvlText w:val="‒"/>
      <w:lvlJc w:val="left"/>
      <w:pPr>
        <w:ind w:left="21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7" w15:restartNumberingAfterBreak="0">
    <w:nsid w:val="0DBC25BC"/>
    <w:multiLevelType w:val="hybridMultilevel"/>
    <w:tmpl w:val="CCD22D4C"/>
    <w:lvl w:ilvl="0" w:tplc="277417B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0E5F7C39"/>
    <w:multiLevelType w:val="hybridMultilevel"/>
    <w:tmpl w:val="08ACF4BA"/>
    <w:lvl w:ilvl="0" w:tplc="185A9138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9A5D24"/>
    <w:multiLevelType w:val="hybridMultilevel"/>
    <w:tmpl w:val="702A92BC"/>
    <w:lvl w:ilvl="0" w:tplc="185A9138">
      <w:numFmt w:val="bullet"/>
      <w:lvlText w:val="‒"/>
      <w:lvlJc w:val="left"/>
      <w:pPr>
        <w:ind w:left="24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9" w:hanging="360"/>
      </w:pPr>
      <w:rPr>
        <w:rFonts w:ascii="Wingdings" w:hAnsi="Wingdings" w:hint="default"/>
      </w:rPr>
    </w:lvl>
  </w:abstractNum>
  <w:abstractNum w:abstractNumId="10" w15:restartNumberingAfterBreak="0">
    <w:nsid w:val="11494A23"/>
    <w:multiLevelType w:val="hybridMultilevel"/>
    <w:tmpl w:val="3AA40796"/>
    <w:lvl w:ilvl="0" w:tplc="185A9138">
      <w:numFmt w:val="bullet"/>
      <w:lvlText w:val="‒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17606879"/>
    <w:multiLevelType w:val="hybridMultilevel"/>
    <w:tmpl w:val="F31874B0"/>
    <w:lvl w:ilvl="0" w:tplc="185A9138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BC00F4"/>
    <w:multiLevelType w:val="multilevel"/>
    <w:tmpl w:val="5F74717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66E45"/>
    <w:multiLevelType w:val="hybridMultilevel"/>
    <w:tmpl w:val="FC563856"/>
    <w:lvl w:ilvl="0" w:tplc="185A9138">
      <w:numFmt w:val="bullet"/>
      <w:lvlText w:val="‒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4" w15:restartNumberingAfterBreak="0">
    <w:nsid w:val="1D3A7B21"/>
    <w:multiLevelType w:val="multilevel"/>
    <w:tmpl w:val="6E0E8542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EC32CB"/>
    <w:multiLevelType w:val="hybridMultilevel"/>
    <w:tmpl w:val="70BEADC6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185A9138">
      <w:numFmt w:val="bullet"/>
      <w:lvlText w:val="‒"/>
      <w:lvlJc w:val="left"/>
      <w:pPr>
        <w:ind w:left="177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 w15:restartNumberingAfterBreak="0">
    <w:nsid w:val="24A75D3A"/>
    <w:multiLevelType w:val="hybridMultilevel"/>
    <w:tmpl w:val="14822216"/>
    <w:lvl w:ilvl="0" w:tplc="185A9138">
      <w:numFmt w:val="bullet"/>
      <w:lvlText w:val="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6C20868"/>
    <w:multiLevelType w:val="hybridMultilevel"/>
    <w:tmpl w:val="356CBEA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185A9138">
      <w:numFmt w:val="bullet"/>
      <w:lvlText w:val="‒"/>
      <w:lvlJc w:val="left"/>
      <w:pPr>
        <w:ind w:left="192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 w15:restartNumberingAfterBreak="0">
    <w:nsid w:val="280B5FA1"/>
    <w:multiLevelType w:val="multilevel"/>
    <w:tmpl w:val="C226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8910162"/>
    <w:multiLevelType w:val="hybridMultilevel"/>
    <w:tmpl w:val="68D8BE9C"/>
    <w:lvl w:ilvl="0" w:tplc="041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20" w15:restartNumberingAfterBreak="0">
    <w:nsid w:val="28CB2E17"/>
    <w:multiLevelType w:val="hybridMultilevel"/>
    <w:tmpl w:val="DA42B868"/>
    <w:lvl w:ilvl="0" w:tplc="0419000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21" w15:restartNumberingAfterBreak="0">
    <w:nsid w:val="2A3861EA"/>
    <w:multiLevelType w:val="hybridMultilevel"/>
    <w:tmpl w:val="532AF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043565"/>
    <w:multiLevelType w:val="hybridMultilevel"/>
    <w:tmpl w:val="C7046D6C"/>
    <w:lvl w:ilvl="0" w:tplc="185A9138">
      <w:numFmt w:val="bullet"/>
      <w:lvlText w:val="‒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 w15:restartNumberingAfterBreak="0">
    <w:nsid w:val="32146249"/>
    <w:multiLevelType w:val="hybridMultilevel"/>
    <w:tmpl w:val="684807CA"/>
    <w:lvl w:ilvl="0" w:tplc="185A9138">
      <w:numFmt w:val="bullet"/>
      <w:lvlText w:val="‒"/>
      <w:lvlJc w:val="left"/>
      <w:pPr>
        <w:ind w:left="11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4" w15:restartNumberingAfterBreak="0">
    <w:nsid w:val="347475BB"/>
    <w:multiLevelType w:val="multilevel"/>
    <w:tmpl w:val="C0E8261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FE2A71"/>
    <w:multiLevelType w:val="hybridMultilevel"/>
    <w:tmpl w:val="DA4AFBA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384579E4"/>
    <w:multiLevelType w:val="hybridMultilevel"/>
    <w:tmpl w:val="BE2E8996"/>
    <w:lvl w:ilvl="0" w:tplc="185A9138">
      <w:numFmt w:val="bullet"/>
      <w:lvlText w:val="‒"/>
      <w:lvlJc w:val="left"/>
      <w:pPr>
        <w:ind w:left="149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7" w15:restartNumberingAfterBreak="0">
    <w:nsid w:val="47F66DD4"/>
    <w:multiLevelType w:val="hybridMultilevel"/>
    <w:tmpl w:val="F48E6E8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185A9138">
      <w:numFmt w:val="bullet"/>
      <w:lvlText w:val="‒"/>
      <w:lvlJc w:val="left"/>
      <w:pPr>
        <w:ind w:left="1894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501D20D8"/>
    <w:multiLevelType w:val="multilevel"/>
    <w:tmpl w:val="8EDABC02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FB2ABD"/>
    <w:multiLevelType w:val="hybridMultilevel"/>
    <w:tmpl w:val="D74E8DDA"/>
    <w:lvl w:ilvl="0" w:tplc="185A9138">
      <w:numFmt w:val="bullet"/>
      <w:lvlText w:val="‒"/>
      <w:lvlJc w:val="left"/>
      <w:pPr>
        <w:tabs>
          <w:tab w:val="num" w:pos="1420"/>
        </w:tabs>
        <w:ind w:left="1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0" w15:restartNumberingAfterBreak="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5FA347AD"/>
    <w:multiLevelType w:val="multilevel"/>
    <w:tmpl w:val="14D0F10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F03C27"/>
    <w:multiLevelType w:val="hybridMultilevel"/>
    <w:tmpl w:val="F8F463B0"/>
    <w:lvl w:ilvl="0" w:tplc="185A9138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02710C8"/>
    <w:multiLevelType w:val="hybridMultilevel"/>
    <w:tmpl w:val="B950C2C6"/>
    <w:lvl w:ilvl="0" w:tplc="185A9138"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A139A"/>
    <w:multiLevelType w:val="hybridMultilevel"/>
    <w:tmpl w:val="82FCA14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185A9138">
      <w:numFmt w:val="bullet"/>
      <w:lvlText w:val="‒"/>
      <w:lvlJc w:val="left"/>
      <w:pPr>
        <w:ind w:left="1779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5" w15:restartNumberingAfterBreak="0">
    <w:nsid w:val="71DD792B"/>
    <w:multiLevelType w:val="multilevel"/>
    <w:tmpl w:val="6764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203284A"/>
    <w:multiLevelType w:val="multilevel"/>
    <w:tmpl w:val="DDAEEF5E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F60628"/>
    <w:multiLevelType w:val="multilevel"/>
    <w:tmpl w:val="37E01A7A"/>
    <w:lvl w:ilvl="0"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762320"/>
    <w:multiLevelType w:val="hybridMultilevel"/>
    <w:tmpl w:val="13A4F6C6"/>
    <w:lvl w:ilvl="0" w:tplc="185A9138">
      <w:numFmt w:val="bullet"/>
      <w:lvlText w:val="‒"/>
      <w:lvlJc w:val="left"/>
      <w:pPr>
        <w:ind w:left="26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9" w15:restartNumberingAfterBreak="0">
    <w:nsid w:val="76F8658A"/>
    <w:multiLevelType w:val="hybridMultilevel"/>
    <w:tmpl w:val="09320A22"/>
    <w:lvl w:ilvl="0" w:tplc="185A9138">
      <w:numFmt w:val="bullet"/>
      <w:lvlText w:val="‒"/>
      <w:lvlJc w:val="left"/>
      <w:pPr>
        <w:ind w:left="155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40" w15:restartNumberingAfterBreak="0">
    <w:nsid w:val="77BF3BBC"/>
    <w:multiLevelType w:val="hybridMultilevel"/>
    <w:tmpl w:val="66E265EA"/>
    <w:lvl w:ilvl="0" w:tplc="185A9138"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D001EB"/>
    <w:multiLevelType w:val="hybridMultilevel"/>
    <w:tmpl w:val="0102E412"/>
    <w:lvl w:ilvl="0" w:tplc="185A9138">
      <w:numFmt w:val="bullet"/>
      <w:lvlText w:val="‒"/>
      <w:lvlJc w:val="left"/>
      <w:pPr>
        <w:ind w:left="117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 w15:restartNumberingAfterBreak="0">
    <w:nsid w:val="79FF00D5"/>
    <w:multiLevelType w:val="hybridMultilevel"/>
    <w:tmpl w:val="F8125818"/>
    <w:lvl w:ilvl="0" w:tplc="185A9138">
      <w:numFmt w:val="bullet"/>
      <w:lvlText w:val="‒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FE72F182">
      <w:numFmt w:val="bullet"/>
      <w:lvlText w:val="•"/>
      <w:lvlJc w:val="left"/>
      <w:pPr>
        <w:ind w:left="179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 w15:restartNumberingAfterBreak="0">
    <w:nsid w:val="7E956A1F"/>
    <w:multiLevelType w:val="multilevel"/>
    <w:tmpl w:val="C8480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1"/>
  </w:num>
  <w:num w:numId="3">
    <w:abstractNumId w:val="42"/>
  </w:num>
  <w:num w:numId="4">
    <w:abstractNumId w:val="33"/>
  </w:num>
  <w:num w:numId="5">
    <w:abstractNumId w:val="40"/>
  </w:num>
  <w:num w:numId="6">
    <w:abstractNumId w:val="32"/>
  </w:num>
  <w:num w:numId="7">
    <w:abstractNumId w:val="11"/>
  </w:num>
  <w:num w:numId="8">
    <w:abstractNumId w:val="26"/>
  </w:num>
  <w:num w:numId="9">
    <w:abstractNumId w:val="39"/>
  </w:num>
  <w:num w:numId="10">
    <w:abstractNumId w:val="0"/>
  </w:num>
  <w:num w:numId="11">
    <w:abstractNumId w:val="29"/>
  </w:num>
  <w:num w:numId="12">
    <w:abstractNumId w:val="27"/>
  </w:num>
  <w:num w:numId="13">
    <w:abstractNumId w:val="23"/>
  </w:num>
  <w:num w:numId="14">
    <w:abstractNumId w:val="15"/>
  </w:num>
  <w:num w:numId="15">
    <w:abstractNumId w:val="34"/>
  </w:num>
  <w:num w:numId="16">
    <w:abstractNumId w:val="17"/>
  </w:num>
  <w:num w:numId="17">
    <w:abstractNumId w:val="9"/>
  </w:num>
  <w:num w:numId="18">
    <w:abstractNumId w:val="5"/>
  </w:num>
  <w:num w:numId="19">
    <w:abstractNumId w:val="38"/>
  </w:num>
  <w:num w:numId="20">
    <w:abstractNumId w:val="20"/>
  </w:num>
  <w:num w:numId="21">
    <w:abstractNumId w:val="22"/>
  </w:num>
  <w:num w:numId="22">
    <w:abstractNumId w:val="10"/>
  </w:num>
  <w:num w:numId="23">
    <w:abstractNumId w:val="13"/>
  </w:num>
  <w:num w:numId="24">
    <w:abstractNumId w:val="28"/>
  </w:num>
  <w:num w:numId="25">
    <w:abstractNumId w:val="24"/>
  </w:num>
  <w:num w:numId="26">
    <w:abstractNumId w:val="36"/>
  </w:num>
  <w:num w:numId="27">
    <w:abstractNumId w:val="18"/>
  </w:num>
  <w:num w:numId="28">
    <w:abstractNumId w:val="14"/>
  </w:num>
  <w:num w:numId="29">
    <w:abstractNumId w:val="12"/>
  </w:num>
  <w:num w:numId="30">
    <w:abstractNumId w:val="31"/>
  </w:num>
  <w:num w:numId="31">
    <w:abstractNumId w:val="37"/>
  </w:num>
  <w:num w:numId="32">
    <w:abstractNumId w:val="16"/>
  </w:num>
  <w:num w:numId="33">
    <w:abstractNumId w:val="8"/>
  </w:num>
  <w:num w:numId="34">
    <w:abstractNumId w:val="6"/>
  </w:num>
  <w:num w:numId="35">
    <w:abstractNumId w:val="41"/>
  </w:num>
  <w:num w:numId="36">
    <w:abstractNumId w:val="1"/>
  </w:num>
  <w:num w:numId="37">
    <w:abstractNumId w:val="2"/>
  </w:num>
  <w:num w:numId="38">
    <w:abstractNumId w:val="7"/>
  </w:num>
  <w:num w:numId="39">
    <w:abstractNumId w:val="25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  <w:num w:numId="43">
    <w:abstractNumId w:val="3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D82"/>
    <w:rsid w:val="00013DE0"/>
    <w:rsid w:val="000415CE"/>
    <w:rsid w:val="00051101"/>
    <w:rsid w:val="00065C38"/>
    <w:rsid w:val="000A1A7E"/>
    <w:rsid w:val="000C19BD"/>
    <w:rsid w:val="001165B7"/>
    <w:rsid w:val="001775F5"/>
    <w:rsid w:val="001B006E"/>
    <w:rsid w:val="001B3DB7"/>
    <w:rsid w:val="00230B77"/>
    <w:rsid w:val="0025109A"/>
    <w:rsid w:val="002B3DF4"/>
    <w:rsid w:val="002B54C0"/>
    <w:rsid w:val="002C14A1"/>
    <w:rsid w:val="00331ED9"/>
    <w:rsid w:val="00356A0C"/>
    <w:rsid w:val="003C4B48"/>
    <w:rsid w:val="00402FD8"/>
    <w:rsid w:val="00414255"/>
    <w:rsid w:val="00454B9C"/>
    <w:rsid w:val="004C4E58"/>
    <w:rsid w:val="00590142"/>
    <w:rsid w:val="005F0D7F"/>
    <w:rsid w:val="00673129"/>
    <w:rsid w:val="00675BDF"/>
    <w:rsid w:val="00680321"/>
    <w:rsid w:val="006A58B8"/>
    <w:rsid w:val="00720312"/>
    <w:rsid w:val="007B19BF"/>
    <w:rsid w:val="00880F1A"/>
    <w:rsid w:val="008A24FE"/>
    <w:rsid w:val="008E375A"/>
    <w:rsid w:val="00936194"/>
    <w:rsid w:val="00966A8F"/>
    <w:rsid w:val="009B398D"/>
    <w:rsid w:val="00A16D82"/>
    <w:rsid w:val="00A37A68"/>
    <w:rsid w:val="00A96B85"/>
    <w:rsid w:val="00AC6E6D"/>
    <w:rsid w:val="00B20467"/>
    <w:rsid w:val="00B33D9B"/>
    <w:rsid w:val="00B42D35"/>
    <w:rsid w:val="00B5403B"/>
    <w:rsid w:val="00B74472"/>
    <w:rsid w:val="00BA0F5A"/>
    <w:rsid w:val="00BD0620"/>
    <w:rsid w:val="00C15DD6"/>
    <w:rsid w:val="00C3224F"/>
    <w:rsid w:val="00C36033"/>
    <w:rsid w:val="00CA74B5"/>
    <w:rsid w:val="00D06E76"/>
    <w:rsid w:val="00D568A7"/>
    <w:rsid w:val="00D778BE"/>
    <w:rsid w:val="00D92311"/>
    <w:rsid w:val="00D92FD9"/>
    <w:rsid w:val="00DF2FE1"/>
    <w:rsid w:val="00DF42C3"/>
    <w:rsid w:val="00E270E6"/>
    <w:rsid w:val="00E839FD"/>
    <w:rsid w:val="00EB3C28"/>
    <w:rsid w:val="00F016B0"/>
    <w:rsid w:val="00F7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3CDA"/>
  <w15:docId w15:val="{6A455A84-2CC2-4749-869B-C4191933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6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16D82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A16D82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5403B"/>
    <w:pPr>
      <w:ind w:left="720"/>
      <w:contextualSpacing/>
    </w:pPr>
  </w:style>
  <w:style w:type="paragraph" w:customStyle="1" w:styleId="a6">
    <w:name w:val="Текст в заданном формате"/>
    <w:basedOn w:val="a"/>
    <w:rsid w:val="000A1A7E"/>
    <w:pPr>
      <w:suppressAutoHyphens/>
      <w:spacing w:line="276" w:lineRule="auto"/>
    </w:pPr>
    <w:rPr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D06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0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06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06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42D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42D35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rsid w:val="00356A0C"/>
    <w:rPr>
      <w:color w:val="auto"/>
      <w:u w:val="single"/>
    </w:rPr>
  </w:style>
  <w:style w:type="paragraph" w:customStyle="1" w:styleId="1">
    <w:name w:val="Абзац списка1"/>
    <w:basedOn w:val="a"/>
    <w:rsid w:val="001775F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e">
    <w:name w:val="Стиль"/>
    <w:rsid w:val="001775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2F45B-E282-4EEB-ACFF-CCFAA8B78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1293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Кузнецова</cp:lastModifiedBy>
  <cp:revision>25</cp:revision>
  <cp:lastPrinted>2017-11-10T05:17:00Z</cp:lastPrinted>
  <dcterms:created xsi:type="dcterms:W3CDTF">2017-12-05T18:42:00Z</dcterms:created>
  <dcterms:modified xsi:type="dcterms:W3CDTF">2022-05-10T10:38:00Z</dcterms:modified>
</cp:coreProperties>
</file>